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C2D9" w14:textId="77777777" w:rsidR="00DA7A23" w:rsidRPr="00DA7A23" w:rsidRDefault="00DA7A23" w:rsidP="00DA7A23">
      <w:pPr>
        <w:spacing w:after="0"/>
        <w:jc w:val="center"/>
        <w:rPr>
          <w:rFonts w:asciiTheme="majorBidi" w:hAnsiTheme="majorBidi" w:cstheme="majorBidi"/>
          <w:sz w:val="24"/>
          <w:szCs w:val="24"/>
        </w:rPr>
      </w:pPr>
      <w:r w:rsidRPr="00DA7A23">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7EB225C1" wp14:editId="135F4C3C">
            <wp:simplePos x="0" y="0"/>
            <wp:positionH relativeFrom="margin">
              <wp:posOffset>6337276</wp:posOffset>
            </wp:positionH>
            <wp:positionV relativeFrom="paragraph">
              <wp:posOffset>-311881</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DA7A23">
        <w:rPr>
          <w:rFonts w:asciiTheme="majorBidi" w:hAnsiTheme="majorBidi" w:cstheme="majorBidi"/>
          <w:b/>
          <w:bCs/>
          <w:noProof/>
          <w:sz w:val="24"/>
          <w:szCs w:val="24"/>
        </w:rPr>
        <w:drawing>
          <wp:anchor distT="0" distB="0" distL="114300" distR="114300" simplePos="0" relativeHeight="251660288" behindDoc="0" locked="0" layoutInCell="1" allowOverlap="1" wp14:anchorId="49FC5BA9" wp14:editId="71552F45">
            <wp:simplePos x="0" y="0"/>
            <wp:positionH relativeFrom="margin">
              <wp:posOffset>-178595</wp:posOffset>
            </wp:positionH>
            <wp:positionV relativeFrom="paragraph">
              <wp:posOffset>-312332</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DA7A23">
        <w:rPr>
          <w:rFonts w:asciiTheme="majorBidi" w:hAnsiTheme="majorBidi" w:cstheme="majorBidi"/>
          <w:b/>
          <w:bCs/>
          <w:i/>
          <w:iCs/>
          <w:sz w:val="24"/>
          <w:szCs w:val="24"/>
          <w:lang w:val="en-US"/>
        </w:rPr>
        <w:t>Ancient Texts Modern Dilemmas</w:t>
      </w:r>
    </w:p>
    <w:p w14:paraId="7B86D4C5" w14:textId="55459323" w:rsidR="00DA7A23" w:rsidRPr="00DA7A23" w:rsidRDefault="00DA7A23" w:rsidP="00DA7A23">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The World is Suffering is it Our Fault</w:t>
      </w:r>
    </w:p>
    <w:p w14:paraId="7375240F" w14:textId="692A8146" w:rsidR="00463C01" w:rsidRPr="00DA7A23" w:rsidRDefault="00DA7A23" w:rsidP="00DA7A23">
      <w:pPr>
        <w:ind w:left="360" w:hanging="360"/>
        <w:jc w:val="center"/>
        <w:rPr>
          <w:rFonts w:asciiTheme="majorBidi" w:hAnsiTheme="majorBidi" w:cstheme="majorBidi"/>
          <w:sz w:val="24"/>
          <w:szCs w:val="24"/>
          <w:lang w:val="en-US"/>
        </w:rPr>
      </w:pPr>
      <w:r w:rsidRPr="00DA7A23">
        <w:rPr>
          <w:rFonts w:asciiTheme="majorBidi" w:hAnsiTheme="majorBidi" w:cstheme="majorBidi"/>
          <w:sz w:val="24"/>
          <w:szCs w:val="24"/>
          <w:lang w:val="en-US"/>
        </w:rPr>
        <w:t xml:space="preserve">Rabbi Sammy Bergman- </w:t>
      </w:r>
      <w:hyperlink r:id="rId7" w:history="1">
        <w:proofErr w:type="spellStart"/>
        <w:r w:rsidRPr="00DA7A23">
          <w:rPr>
            <w:rFonts w:asciiTheme="majorBidi" w:hAnsiTheme="majorBidi" w:cstheme="majorBidi"/>
            <w:color w:val="0563C1" w:themeColor="hyperlink"/>
            <w:sz w:val="24"/>
            <w:szCs w:val="24"/>
            <w:u w:val="single"/>
            <w:lang w:val="en-US"/>
          </w:rPr>
          <w:t>sbergman@torontotorah.com</w:t>
        </w:r>
        <w:proofErr w:type="spellEnd"/>
      </w:hyperlink>
    </w:p>
    <w:p w14:paraId="6D8DB73C" w14:textId="46600413" w:rsidR="004E4476" w:rsidRPr="004E4476" w:rsidRDefault="004E4476" w:rsidP="004E4476">
      <w:pPr>
        <w:pStyle w:val="ListParagraph"/>
        <w:numPr>
          <w:ilvl w:val="0"/>
          <w:numId w:val="2"/>
        </w:numPr>
        <w:spacing w:after="0"/>
        <w:rPr>
          <w:rFonts w:asciiTheme="majorBidi" w:hAnsiTheme="majorBidi" w:cstheme="majorBidi"/>
          <w:b/>
          <w:bCs/>
          <w:sz w:val="24"/>
          <w:szCs w:val="24"/>
        </w:rPr>
      </w:pPr>
      <w:r w:rsidRPr="004E4476">
        <w:rPr>
          <w:rFonts w:asciiTheme="majorBidi" w:hAnsiTheme="majorBidi" w:cstheme="majorBidi"/>
          <w:b/>
          <w:bCs/>
          <w:sz w:val="24"/>
          <w:szCs w:val="24"/>
        </w:rPr>
        <w:t xml:space="preserve">Rabbi </w:t>
      </w:r>
      <w:proofErr w:type="spellStart"/>
      <w:r w:rsidRPr="004E4476">
        <w:rPr>
          <w:rFonts w:asciiTheme="majorBidi" w:hAnsiTheme="majorBidi" w:cstheme="majorBidi"/>
          <w:b/>
          <w:bCs/>
          <w:sz w:val="24"/>
          <w:szCs w:val="24"/>
        </w:rPr>
        <w:t>Natan</w:t>
      </w:r>
      <w:proofErr w:type="spellEnd"/>
      <w:r w:rsidRPr="004E4476">
        <w:rPr>
          <w:rFonts w:asciiTheme="majorBidi" w:hAnsiTheme="majorBidi" w:cstheme="majorBidi"/>
          <w:b/>
          <w:bCs/>
          <w:sz w:val="24"/>
          <w:szCs w:val="24"/>
        </w:rPr>
        <w:t xml:space="preserve"> </w:t>
      </w:r>
      <w:proofErr w:type="spellStart"/>
      <w:r w:rsidRPr="004E4476">
        <w:rPr>
          <w:rFonts w:asciiTheme="majorBidi" w:hAnsiTheme="majorBidi" w:cstheme="majorBidi"/>
          <w:b/>
          <w:bCs/>
          <w:sz w:val="24"/>
          <w:szCs w:val="24"/>
        </w:rPr>
        <w:t>Slifkin</w:t>
      </w:r>
      <w:proofErr w:type="spellEnd"/>
      <w:r w:rsidRPr="004E4476">
        <w:rPr>
          <w:rFonts w:asciiTheme="majorBidi" w:hAnsiTheme="majorBidi" w:cstheme="majorBidi"/>
          <w:b/>
          <w:bCs/>
          <w:sz w:val="24"/>
          <w:szCs w:val="24"/>
        </w:rPr>
        <w:t xml:space="preserve">, </w:t>
      </w:r>
      <w:r w:rsidRPr="004E4476">
        <w:rPr>
          <w:rFonts w:asciiTheme="majorBidi" w:hAnsiTheme="majorBidi" w:cstheme="majorBidi"/>
          <w:b/>
          <w:bCs/>
          <w:sz w:val="24"/>
          <w:szCs w:val="24"/>
        </w:rPr>
        <w:t xml:space="preserve">Why Did God Send </w:t>
      </w:r>
      <w:proofErr w:type="gramStart"/>
      <w:r w:rsidRPr="004E4476">
        <w:rPr>
          <w:rFonts w:asciiTheme="majorBidi" w:hAnsiTheme="majorBidi" w:cstheme="majorBidi"/>
          <w:b/>
          <w:bCs/>
          <w:sz w:val="24"/>
          <w:szCs w:val="24"/>
        </w:rPr>
        <w:t>The</w:t>
      </w:r>
      <w:proofErr w:type="gramEnd"/>
      <w:r w:rsidRPr="004E4476">
        <w:rPr>
          <w:rFonts w:asciiTheme="majorBidi" w:hAnsiTheme="majorBidi" w:cstheme="majorBidi"/>
          <w:b/>
          <w:bCs/>
          <w:sz w:val="24"/>
          <w:szCs w:val="24"/>
        </w:rPr>
        <w:t xml:space="preserve"> Coronavirus?</w:t>
      </w:r>
    </w:p>
    <w:p w14:paraId="72034384" w14:textId="77777777" w:rsidR="00E546E7" w:rsidRDefault="004E4476" w:rsidP="00E546E7">
      <w:pPr>
        <w:spacing w:after="0"/>
        <w:rPr>
          <w:rFonts w:asciiTheme="majorBidi" w:hAnsiTheme="majorBidi" w:cstheme="majorBidi"/>
          <w:sz w:val="24"/>
          <w:szCs w:val="24"/>
        </w:rPr>
      </w:pPr>
      <w:hyperlink r:id="rId8" w:history="1">
        <w:r w:rsidRPr="00C049BB">
          <w:rPr>
            <w:rStyle w:val="Hyperlink"/>
            <w:rFonts w:asciiTheme="majorBidi" w:hAnsiTheme="majorBidi" w:cstheme="majorBidi"/>
            <w:sz w:val="24"/>
            <w:szCs w:val="24"/>
          </w:rPr>
          <w:t>http://www.rationalistjudaism.com/2020/04/why-did-god-send-coronavirus.html</w:t>
        </w:r>
      </w:hyperlink>
    </w:p>
    <w:p w14:paraId="292A90A1" w14:textId="50128849" w:rsidR="00E546E7" w:rsidRDefault="00E546E7" w:rsidP="008B3113">
      <w:pPr>
        <w:jc w:val="both"/>
        <w:rPr>
          <w:rFonts w:asciiTheme="majorBidi" w:hAnsiTheme="majorBidi" w:cstheme="majorBidi"/>
          <w:sz w:val="24"/>
          <w:szCs w:val="24"/>
        </w:rPr>
      </w:pPr>
      <w:r w:rsidRPr="00E546E7">
        <w:rPr>
          <w:rFonts w:asciiTheme="majorBidi" w:hAnsiTheme="majorBidi" w:cstheme="majorBidi"/>
          <w:sz w:val="24"/>
          <w:szCs w:val="24"/>
        </w:rPr>
        <w:t xml:space="preserve">So, following Rambam's approach to the Destruction, here we would say similarly. </w:t>
      </w:r>
      <w:proofErr w:type="gramStart"/>
      <w:r w:rsidRPr="00E546E7">
        <w:rPr>
          <w:rFonts w:asciiTheme="majorBidi" w:hAnsiTheme="majorBidi" w:cstheme="majorBidi"/>
          <w:sz w:val="24"/>
          <w:szCs w:val="24"/>
        </w:rPr>
        <w:t>There's</w:t>
      </w:r>
      <w:proofErr w:type="gramEnd"/>
      <w:r w:rsidRPr="00E546E7">
        <w:rPr>
          <w:rFonts w:asciiTheme="majorBidi" w:hAnsiTheme="majorBidi" w:cstheme="majorBidi"/>
          <w:sz w:val="24"/>
          <w:szCs w:val="24"/>
        </w:rPr>
        <w:t xml:space="preserve"> no need to view it as a punishment, in the popular understanding of the concept, but rather to see the consequences of ignoring God's laws of the universe. </w:t>
      </w:r>
      <w:proofErr w:type="gramStart"/>
      <w:r w:rsidRPr="00E546E7">
        <w:rPr>
          <w:rFonts w:asciiTheme="majorBidi" w:hAnsiTheme="majorBidi" w:cstheme="majorBidi"/>
          <w:sz w:val="24"/>
          <w:szCs w:val="24"/>
        </w:rPr>
        <w:t>We've</w:t>
      </w:r>
      <w:proofErr w:type="gramEnd"/>
      <w:r w:rsidRPr="00E546E7">
        <w:rPr>
          <w:rFonts w:asciiTheme="majorBidi" w:hAnsiTheme="majorBidi" w:cstheme="majorBidi"/>
          <w:sz w:val="24"/>
          <w:szCs w:val="24"/>
        </w:rPr>
        <w:t xml:space="preserve"> learned, the hard way, that we need to be better planned for the future. And </w:t>
      </w:r>
      <w:proofErr w:type="gramStart"/>
      <w:r w:rsidRPr="00E546E7">
        <w:rPr>
          <w:rFonts w:asciiTheme="majorBidi" w:hAnsiTheme="majorBidi" w:cstheme="majorBidi"/>
          <w:sz w:val="24"/>
          <w:szCs w:val="24"/>
        </w:rPr>
        <w:t>we've</w:t>
      </w:r>
      <w:proofErr w:type="gramEnd"/>
      <w:r w:rsidRPr="00E546E7">
        <w:rPr>
          <w:rFonts w:asciiTheme="majorBidi" w:hAnsiTheme="majorBidi" w:cstheme="majorBidi"/>
          <w:sz w:val="24"/>
          <w:szCs w:val="24"/>
        </w:rPr>
        <w:t xml:space="preserve"> learned, the hard way, that we need to care much more about advances in medical science.</w:t>
      </w:r>
    </w:p>
    <w:p w14:paraId="45F612ED" w14:textId="7AA0D663" w:rsidR="00E546E7" w:rsidRPr="00E546E7" w:rsidRDefault="004E4476" w:rsidP="00E546E7">
      <w:pPr>
        <w:pStyle w:val="ListParagraph"/>
        <w:numPr>
          <w:ilvl w:val="0"/>
          <w:numId w:val="2"/>
        </w:numPr>
        <w:spacing w:after="0"/>
        <w:rPr>
          <w:rFonts w:asciiTheme="majorBidi" w:hAnsiTheme="majorBidi" w:cstheme="majorBidi"/>
          <w:b/>
          <w:bCs/>
          <w:sz w:val="24"/>
          <w:szCs w:val="24"/>
        </w:rPr>
      </w:pPr>
      <w:r w:rsidRPr="00E546E7">
        <w:rPr>
          <w:rFonts w:asciiTheme="majorBidi" w:hAnsiTheme="majorBidi" w:cstheme="majorBidi"/>
          <w:b/>
          <w:bCs/>
          <w:sz w:val="24"/>
          <w:szCs w:val="24"/>
        </w:rPr>
        <w:t xml:space="preserve">Rabbi </w:t>
      </w:r>
      <w:proofErr w:type="spellStart"/>
      <w:r w:rsidRPr="00E546E7">
        <w:rPr>
          <w:rFonts w:asciiTheme="majorBidi" w:hAnsiTheme="majorBidi" w:cstheme="majorBidi"/>
          <w:b/>
          <w:bCs/>
          <w:sz w:val="24"/>
          <w:szCs w:val="24"/>
        </w:rPr>
        <w:t>Shomo</w:t>
      </w:r>
      <w:proofErr w:type="spellEnd"/>
      <w:r w:rsidRPr="00E546E7">
        <w:rPr>
          <w:rFonts w:asciiTheme="majorBidi" w:hAnsiTheme="majorBidi" w:cstheme="majorBidi"/>
          <w:b/>
          <w:bCs/>
          <w:sz w:val="24"/>
          <w:szCs w:val="24"/>
        </w:rPr>
        <w:t xml:space="preserve"> </w:t>
      </w:r>
      <w:proofErr w:type="spellStart"/>
      <w:r w:rsidRPr="00E546E7">
        <w:rPr>
          <w:rFonts w:asciiTheme="majorBidi" w:hAnsiTheme="majorBidi" w:cstheme="majorBidi"/>
          <w:b/>
          <w:bCs/>
          <w:sz w:val="24"/>
          <w:szCs w:val="24"/>
        </w:rPr>
        <w:t>Aviner</w:t>
      </w:r>
      <w:proofErr w:type="spellEnd"/>
      <w:r w:rsidR="00E546E7" w:rsidRPr="00E546E7">
        <w:rPr>
          <w:rFonts w:asciiTheme="majorBidi" w:hAnsiTheme="majorBidi" w:cstheme="majorBidi"/>
          <w:b/>
          <w:bCs/>
          <w:sz w:val="24"/>
          <w:szCs w:val="24"/>
          <w:lang w:val="en-US"/>
        </w:rPr>
        <w:t xml:space="preserve">, </w:t>
      </w:r>
      <w:proofErr w:type="gramStart"/>
      <w:r w:rsidR="00E546E7" w:rsidRPr="00E546E7">
        <w:rPr>
          <w:rFonts w:asciiTheme="majorBidi" w:hAnsiTheme="majorBidi" w:cstheme="majorBidi"/>
          <w:b/>
          <w:bCs/>
          <w:sz w:val="24"/>
          <w:szCs w:val="24"/>
          <w:lang w:val="en-US"/>
        </w:rPr>
        <w:t>What</w:t>
      </w:r>
      <w:proofErr w:type="gramEnd"/>
      <w:r w:rsidR="00E546E7" w:rsidRPr="00E546E7">
        <w:rPr>
          <w:rFonts w:asciiTheme="majorBidi" w:hAnsiTheme="majorBidi" w:cstheme="majorBidi"/>
          <w:b/>
          <w:bCs/>
          <w:sz w:val="24"/>
          <w:szCs w:val="24"/>
          <w:lang w:val="en-US"/>
        </w:rPr>
        <w:t xml:space="preserve"> is </w:t>
      </w:r>
      <w:proofErr w:type="spellStart"/>
      <w:r w:rsidR="00E546E7" w:rsidRPr="00E546E7">
        <w:rPr>
          <w:rFonts w:asciiTheme="majorBidi" w:hAnsiTheme="majorBidi" w:cstheme="majorBidi"/>
          <w:b/>
          <w:bCs/>
          <w:sz w:val="24"/>
          <w:szCs w:val="24"/>
          <w:lang w:val="en-US"/>
        </w:rPr>
        <w:t>Coronovirus</w:t>
      </w:r>
      <w:proofErr w:type="spellEnd"/>
      <w:r w:rsidR="00E546E7" w:rsidRPr="00E546E7">
        <w:rPr>
          <w:rFonts w:asciiTheme="majorBidi" w:hAnsiTheme="majorBidi" w:cstheme="majorBidi"/>
          <w:b/>
          <w:bCs/>
          <w:sz w:val="24"/>
          <w:szCs w:val="24"/>
          <w:lang w:val="en-US"/>
        </w:rPr>
        <w:t xml:space="preserve"> a Punishment for?</w:t>
      </w:r>
    </w:p>
    <w:p w14:paraId="074D9239" w14:textId="520AF4E1" w:rsidR="00E546E7" w:rsidRPr="00E546E7" w:rsidRDefault="00E546E7" w:rsidP="00E546E7">
      <w:pPr>
        <w:spacing w:after="0"/>
        <w:rPr>
          <w:rFonts w:asciiTheme="majorBidi" w:hAnsiTheme="majorBidi" w:cstheme="majorBidi"/>
          <w:b/>
          <w:bCs/>
          <w:sz w:val="24"/>
          <w:szCs w:val="24"/>
        </w:rPr>
      </w:pPr>
      <w:proofErr w:type="spellStart"/>
      <w:r>
        <w:rPr>
          <w:rFonts w:asciiTheme="majorBidi" w:hAnsiTheme="majorBidi" w:cstheme="majorBidi"/>
          <w:b/>
          <w:bCs/>
          <w:sz w:val="24"/>
          <w:szCs w:val="24"/>
        </w:rPr>
        <w:t>Kipa.col.il</w:t>
      </w:r>
      <w:proofErr w:type="spellEnd"/>
    </w:p>
    <w:p w14:paraId="1B65000A" w14:textId="5AD553E6" w:rsidR="00E546E7" w:rsidRDefault="00E546E7" w:rsidP="00E546E7">
      <w:pPr>
        <w:rPr>
          <w:rFonts w:asciiTheme="majorBidi" w:hAnsiTheme="majorBidi" w:cstheme="majorBidi"/>
          <w:sz w:val="24"/>
          <w:szCs w:val="24"/>
        </w:rPr>
      </w:pPr>
      <w:r>
        <w:rPr>
          <w:rFonts w:asciiTheme="majorBidi" w:hAnsiTheme="majorBidi" w:cstheme="majorBidi"/>
          <w:sz w:val="24"/>
          <w:szCs w:val="24"/>
        </w:rPr>
        <w:t xml:space="preserve">We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know. We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have prophets. No one knows.</w:t>
      </w:r>
    </w:p>
    <w:p w14:paraId="45007878" w14:textId="65518539" w:rsidR="00DA7A23" w:rsidRPr="00DA7A23" w:rsidRDefault="00DA7A23" w:rsidP="00DA7A23">
      <w:pPr>
        <w:spacing w:after="0"/>
        <w:rPr>
          <w:rFonts w:asciiTheme="majorBidi" w:hAnsiTheme="majorBidi" w:cstheme="majorBidi"/>
          <w:b/>
          <w:bCs/>
          <w:sz w:val="24"/>
          <w:szCs w:val="24"/>
          <w:u w:val="single"/>
        </w:rPr>
      </w:pPr>
      <w:r w:rsidRPr="00DA7A23">
        <w:rPr>
          <w:rFonts w:asciiTheme="majorBidi" w:hAnsiTheme="majorBidi" w:cstheme="majorBidi"/>
          <w:b/>
          <w:bCs/>
          <w:sz w:val="24"/>
          <w:szCs w:val="24"/>
          <w:u w:val="single"/>
        </w:rPr>
        <w:t>Biblical and Talmudic Perspectives</w:t>
      </w:r>
    </w:p>
    <w:p w14:paraId="62EC37BA" w14:textId="02575E10" w:rsidR="00E546E7" w:rsidRPr="00E546E7" w:rsidRDefault="00E546E7" w:rsidP="00E546E7">
      <w:pPr>
        <w:pStyle w:val="ListParagraph"/>
        <w:numPr>
          <w:ilvl w:val="0"/>
          <w:numId w:val="2"/>
        </w:numPr>
        <w:spacing w:after="0"/>
        <w:rPr>
          <w:rFonts w:asciiTheme="majorBidi" w:hAnsiTheme="majorBidi" w:cstheme="majorBidi"/>
          <w:b/>
          <w:bCs/>
          <w:sz w:val="24"/>
          <w:szCs w:val="24"/>
          <w:rtl/>
        </w:rPr>
      </w:pPr>
      <w:proofErr w:type="spellStart"/>
      <w:r w:rsidRPr="00E546E7">
        <w:rPr>
          <w:rFonts w:asciiTheme="majorBidi" w:hAnsiTheme="majorBidi" w:cstheme="majorBidi"/>
          <w:b/>
          <w:bCs/>
          <w:sz w:val="24"/>
          <w:szCs w:val="24"/>
        </w:rPr>
        <w:t>Devarim</w:t>
      </w:r>
      <w:proofErr w:type="spellEnd"/>
      <w:r w:rsidRPr="00E546E7">
        <w:rPr>
          <w:rFonts w:asciiTheme="majorBidi" w:hAnsiTheme="majorBidi" w:cstheme="majorBidi"/>
          <w:b/>
          <w:bCs/>
          <w:sz w:val="24"/>
          <w:szCs w:val="24"/>
        </w:rPr>
        <w:t xml:space="preserve"> Chapter 28:15-20</w:t>
      </w:r>
    </w:p>
    <w:p w14:paraId="30328F74" w14:textId="42369632" w:rsidR="00463C01" w:rsidRDefault="00463C01" w:rsidP="00E546E7">
      <w:pPr>
        <w:bidi/>
        <w:spacing w:after="0"/>
        <w:jc w:val="both"/>
        <w:rPr>
          <w:rFonts w:asciiTheme="majorBidi" w:hAnsiTheme="majorBidi" w:cstheme="majorBidi"/>
          <w:sz w:val="24"/>
          <w:szCs w:val="24"/>
        </w:rPr>
      </w:pPr>
      <w:r w:rsidRPr="004E4476">
        <w:rPr>
          <w:rFonts w:asciiTheme="majorBidi" w:hAnsiTheme="majorBidi" w:cstheme="majorBidi"/>
          <w:sz w:val="24"/>
          <w:szCs w:val="24"/>
          <w:rtl/>
        </w:rPr>
        <w:t xml:space="preserve">טו וְהָיָה, אִם-לֹא תִשְׁמַע בְּקוֹל יְהוָה </w:t>
      </w:r>
      <w:proofErr w:type="spellStart"/>
      <w:r w:rsidRPr="004E4476">
        <w:rPr>
          <w:rFonts w:asciiTheme="majorBidi" w:hAnsiTheme="majorBidi" w:cstheme="majorBidi"/>
          <w:sz w:val="24"/>
          <w:szCs w:val="24"/>
          <w:rtl/>
        </w:rPr>
        <w:t>אֱלֹהֶיך</w:t>
      </w:r>
      <w:proofErr w:type="spellEnd"/>
      <w:r w:rsidRPr="004E4476">
        <w:rPr>
          <w:rFonts w:asciiTheme="majorBidi" w:hAnsiTheme="majorBidi" w:cstheme="majorBidi"/>
          <w:sz w:val="24"/>
          <w:szCs w:val="24"/>
          <w:rtl/>
        </w:rPr>
        <w:t xml:space="preserve">ָ, לִשְׁמֹר לַעֲשׂוֹת </w:t>
      </w:r>
      <w:proofErr w:type="spellStart"/>
      <w:r w:rsidRPr="004E4476">
        <w:rPr>
          <w:rFonts w:asciiTheme="majorBidi" w:hAnsiTheme="majorBidi" w:cstheme="majorBidi"/>
          <w:sz w:val="24"/>
          <w:szCs w:val="24"/>
          <w:rtl/>
        </w:rPr>
        <w:t>אֶת-כָּל-מִצְוֺתָיו</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וְחֻקֹּתָיו</w:t>
      </w:r>
      <w:proofErr w:type="spellEnd"/>
      <w:r w:rsidRPr="004E4476">
        <w:rPr>
          <w:rFonts w:asciiTheme="majorBidi" w:hAnsiTheme="majorBidi" w:cstheme="majorBidi"/>
          <w:sz w:val="24"/>
          <w:szCs w:val="24"/>
          <w:rtl/>
        </w:rPr>
        <w:t xml:space="preserve">, אֲשֶׁר אָנֹכִי </w:t>
      </w:r>
      <w:proofErr w:type="spellStart"/>
      <w:r w:rsidRPr="004E4476">
        <w:rPr>
          <w:rFonts w:asciiTheme="majorBidi" w:hAnsiTheme="majorBidi" w:cstheme="majorBidi"/>
          <w:sz w:val="24"/>
          <w:szCs w:val="24"/>
          <w:rtl/>
        </w:rPr>
        <w:t>מְצַוְּך</w:t>
      </w:r>
      <w:proofErr w:type="spellEnd"/>
      <w:r w:rsidRPr="004E4476">
        <w:rPr>
          <w:rFonts w:asciiTheme="majorBidi" w:hAnsiTheme="majorBidi" w:cstheme="majorBidi"/>
          <w:sz w:val="24"/>
          <w:szCs w:val="24"/>
          <w:rtl/>
        </w:rPr>
        <w:t xml:space="preserve">ָ הַיּוֹם--וּבָאוּ עָלֶיךָ כָּל-הַקְּלָלוֹת הָאֵלֶּה, וְהִשִּׂיגוּךָ.  </w:t>
      </w:r>
      <w:proofErr w:type="spellStart"/>
      <w:r w:rsidRPr="004E4476">
        <w:rPr>
          <w:rFonts w:asciiTheme="majorBidi" w:hAnsiTheme="majorBidi" w:cstheme="majorBidi"/>
          <w:sz w:val="24"/>
          <w:szCs w:val="24"/>
          <w:rtl/>
        </w:rPr>
        <w:t>טז</w:t>
      </w:r>
      <w:proofErr w:type="spellEnd"/>
      <w:r w:rsidRPr="004E4476">
        <w:rPr>
          <w:rFonts w:asciiTheme="majorBidi" w:hAnsiTheme="majorBidi" w:cstheme="majorBidi"/>
          <w:sz w:val="24"/>
          <w:szCs w:val="24"/>
          <w:rtl/>
        </w:rPr>
        <w:t xml:space="preserve"> אָרוּר אַתָּה, בָּעִיר; וְאָרוּר אַתָּה, בַּשָּׂדֶה.  </w:t>
      </w:r>
      <w:proofErr w:type="spellStart"/>
      <w:r w:rsidRPr="004E4476">
        <w:rPr>
          <w:rFonts w:asciiTheme="majorBidi" w:hAnsiTheme="majorBidi" w:cstheme="majorBidi"/>
          <w:sz w:val="24"/>
          <w:szCs w:val="24"/>
          <w:rtl/>
        </w:rPr>
        <w:t>יז</w:t>
      </w:r>
      <w:proofErr w:type="spellEnd"/>
      <w:r w:rsidRPr="004E4476">
        <w:rPr>
          <w:rFonts w:asciiTheme="majorBidi" w:hAnsiTheme="majorBidi" w:cstheme="majorBidi"/>
          <w:sz w:val="24"/>
          <w:szCs w:val="24"/>
          <w:rtl/>
        </w:rPr>
        <w:t xml:space="preserve"> אָרוּר טַנְאֲךָ, וּמִשְׁאַרְתֶּךָ.  </w:t>
      </w:r>
      <w:proofErr w:type="spellStart"/>
      <w:r w:rsidRPr="004E4476">
        <w:rPr>
          <w:rFonts w:asciiTheme="majorBidi" w:hAnsiTheme="majorBidi" w:cstheme="majorBidi"/>
          <w:sz w:val="24"/>
          <w:szCs w:val="24"/>
          <w:rtl/>
        </w:rPr>
        <w:t>יח</w:t>
      </w:r>
      <w:proofErr w:type="spellEnd"/>
      <w:r w:rsidRPr="004E4476">
        <w:rPr>
          <w:rFonts w:asciiTheme="majorBidi" w:hAnsiTheme="majorBidi" w:cstheme="majorBidi"/>
          <w:sz w:val="24"/>
          <w:szCs w:val="24"/>
          <w:rtl/>
        </w:rPr>
        <w:t xml:space="preserve"> אָרוּר פְּרִי-בִטְנְךָ, וּפְרִי אַדְמָתֶךָ--שְׁגַר אֲלָפֶיךָ, </w:t>
      </w:r>
      <w:proofErr w:type="spellStart"/>
      <w:r w:rsidRPr="004E4476">
        <w:rPr>
          <w:rFonts w:asciiTheme="majorBidi" w:hAnsiTheme="majorBidi" w:cstheme="majorBidi"/>
          <w:sz w:val="24"/>
          <w:szCs w:val="24"/>
          <w:rtl/>
        </w:rPr>
        <w:t>וְעַשְׁתְּרֹת</w:t>
      </w:r>
      <w:proofErr w:type="spellEnd"/>
      <w:r w:rsidRPr="004E4476">
        <w:rPr>
          <w:rFonts w:asciiTheme="majorBidi" w:hAnsiTheme="majorBidi" w:cstheme="majorBidi"/>
          <w:sz w:val="24"/>
          <w:szCs w:val="24"/>
          <w:rtl/>
        </w:rPr>
        <w:t xml:space="preserve"> צֹאנֶךָ.  </w:t>
      </w:r>
      <w:proofErr w:type="spellStart"/>
      <w:r w:rsidRPr="004E4476">
        <w:rPr>
          <w:rFonts w:asciiTheme="majorBidi" w:hAnsiTheme="majorBidi" w:cstheme="majorBidi"/>
          <w:sz w:val="24"/>
          <w:szCs w:val="24"/>
          <w:rtl/>
        </w:rPr>
        <w:t>יט</w:t>
      </w:r>
      <w:proofErr w:type="spellEnd"/>
      <w:r w:rsidRPr="004E4476">
        <w:rPr>
          <w:rFonts w:asciiTheme="majorBidi" w:hAnsiTheme="majorBidi" w:cstheme="majorBidi"/>
          <w:sz w:val="24"/>
          <w:szCs w:val="24"/>
          <w:rtl/>
        </w:rPr>
        <w:t xml:space="preserve"> אָרוּר אַתָּה, בְּבֹאֶךָ; וְאָרוּר אַתָּה, בְּצֵאתֶךָ.  כ יְשַׁלַּח יְהוָה בְּךָ אֶת-הַמְּאֵרָה אֶת-הַמְּהוּמָה, </w:t>
      </w:r>
      <w:proofErr w:type="spellStart"/>
      <w:r w:rsidRPr="004E4476">
        <w:rPr>
          <w:rFonts w:asciiTheme="majorBidi" w:hAnsiTheme="majorBidi" w:cstheme="majorBidi"/>
          <w:sz w:val="24"/>
          <w:szCs w:val="24"/>
          <w:rtl/>
        </w:rPr>
        <w:t>וְאֶת-הַמִּגְעֶרֶת</w:t>
      </w:r>
      <w:proofErr w:type="spellEnd"/>
      <w:r w:rsidRPr="004E4476">
        <w:rPr>
          <w:rFonts w:asciiTheme="majorBidi" w:hAnsiTheme="majorBidi" w:cstheme="majorBidi"/>
          <w:sz w:val="24"/>
          <w:szCs w:val="24"/>
          <w:rtl/>
        </w:rPr>
        <w:t xml:space="preserve">, בְּכָל-מִשְׁלַח יָדְךָ, אֲשֶׁר תַּעֲשֶׂה--עַד </w:t>
      </w:r>
      <w:proofErr w:type="spellStart"/>
      <w:r w:rsidRPr="004E4476">
        <w:rPr>
          <w:rFonts w:asciiTheme="majorBidi" w:hAnsiTheme="majorBidi" w:cstheme="majorBidi"/>
          <w:sz w:val="24"/>
          <w:szCs w:val="24"/>
          <w:rtl/>
        </w:rPr>
        <w:t>הִשָּׁמֶדְך</w:t>
      </w:r>
      <w:proofErr w:type="spellEnd"/>
      <w:r w:rsidRPr="004E4476">
        <w:rPr>
          <w:rFonts w:asciiTheme="majorBidi" w:hAnsiTheme="majorBidi" w:cstheme="majorBidi"/>
          <w:sz w:val="24"/>
          <w:szCs w:val="24"/>
          <w:rtl/>
        </w:rPr>
        <w:t>ָ וְעַד-אֲבָדְךָ מַהֵר, מִפְּנֵי רֹעַ מַעֲלָלֶיךָ אֲשֶׁר עֲזַבְתָּנִי.</w:t>
      </w:r>
    </w:p>
    <w:p w14:paraId="432CE13E" w14:textId="5941D96A" w:rsidR="00E546E7" w:rsidRPr="004E4476" w:rsidRDefault="00E546E7" w:rsidP="00E546E7">
      <w:pPr>
        <w:jc w:val="both"/>
        <w:rPr>
          <w:rFonts w:asciiTheme="majorBidi" w:hAnsiTheme="majorBidi" w:cstheme="majorBidi"/>
          <w:sz w:val="24"/>
          <w:szCs w:val="24"/>
        </w:rPr>
      </w:pPr>
      <w:r w:rsidRPr="00E546E7">
        <w:rPr>
          <w:rFonts w:asciiTheme="majorBidi" w:hAnsiTheme="majorBidi" w:cstheme="majorBidi"/>
          <w:sz w:val="24"/>
          <w:szCs w:val="24"/>
        </w:rPr>
        <w:t>But if you do not obey the LORD your God to observe faithfully all His commandments and laws which I enjoin upon you this day, all these curses shall come upon you and take effect:</w:t>
      </w:r>
      <w:r>
        <w:rPr>
          <w:rFonts w:asciiTheme="majorBidi" w:hAnsiTheme="majorBidi" w:cstheme="majorBidi"/>
          <w:sz w:val="24"/>
          <w:szCs w:val="24"/>
        </w:rPr>
        <w:t xml:space="preserve"> </w:t>
      </w:r>
      <w:r w:rsidRPr="00E546E7">
        <w:rPr>
          <w:rFonts w:asciiTheme="majorBidi" w:hAnsiTheme="majorBidi" w:cstheme="majorBidi"/>
          <w:sz w:val="24"/>
          <w:szCs w:val="24"/>
        </w:rPr>
        <w:t>Cursed shall you be in the city and cursed shall you be in the country.</w:t>
      </w:r>
      <w:r>
        <w:rPr>
          <w:rFonts w:asciiTheme="majorBidi" w:hAnsiTheme="majorBidi" w:cstheme="majorBidi"/>
          <w:sz w:val="24"/>
          <w:szCs w:val="24"/>
        </w:rPr>
        <w:t xml:space="preserve"> </w:t>
      </w:r>
      <w:r w:rsidRPr="00E546E7">
        <w:rPr>
          <w:rFonts w:asciiTheme="majorBidi" w:hAnsiTheme="majorBidi" w:cstheme="majorBidi"/>
          <w:sz w:val="24"/>
          <w:szCs w:val="24"/>
        </w:rPr>
        <w:t>Cursed shall be your basket and your kneading bowl.</w:t>
      </w:r>
      <w:r>
        <w:rPr>
          <w:rFonts w:asciiTheme="majorBidi" w:hAnsiTheme="majorBidi" w:cstheme="majorBidi"/>
          <w:sz w:val="24"/>
          <w:szCs w:val="24"/>
        </w:rPr>
        <w:t xml:space="preserve"> </w:t>
      </w:r>
      <w:r w:rsidRPr="00E546E7">
        <w:rPr>
          <w:rFonts w:asciiTheme="majorBidi" w:hAnsiTheme="majorBidi" w:cstheme="majorBidi"/>
          <w:sz w:val="24"/>
          <w:szCs w:val="24"/>
        </w:rPr>
        <w:t>Cursed shall be the issue of your womb and the produce of your soil, the calving of your herd and the lambing of your flock.</w:t>
      </w:r>
      <w:r>
        <w:rPr>
          <w:rFonts w:asciiTheme="majorBidi" w:hAnsiTheme="majorBidi" w:cstheme="majorBidi"/>
          <w:sz w:val="24"/>
          <w:szCs w:val="24"/>
        </w:rPr>
        <w:t xml:space="preserve"> </w:t>
      </w:r>
      <w:r w:rsidRPr="00E546E7">
        <w:rPr>
          <w:rFonts w:asciiTheme="majorBidi" w:hAnsiTheme="majorBidi" w:cstheme="majorBidi"/>
          <w:sz w:val="24"/>
          <w:szCs w:val="24"/>
        </w:rPr>
        <w:t>Cursed shall you be in your comings and cursed shall you be in your goings.</w:t>
      </w:r>
      <w:r>
        <w:rPr>
          <w:rFonts w:asciiTheme="majorBidi" w:hAnsiTheme="majorBidi" w:cstheme="majorBidi"/>
          <w:sz w:val="24"/>
          <w:szCs w:val="24"/>
        </w:rPr>
        <w:t xml:space="preserve"> </w:t>
      </w:r>
      <w:r w:rsidRPr="00E546E7">
        <w:rPr>
          <w:rFonts w:asciiTheme="majorBidi" w:hAnsiTheme="majorBidi" w:cstheme="majorBidi"/>
          <w:sz w:val="24"/>
          <w:szCs w:val="24"/>
        </w:rPr>
        <w:t xml:space="preserve">The LORD will let loose against </w:t>
      </w:r>
      <w:proofErr w:type="gramStart"/>
      <w:r w:rsidRPr="00E546E7">
        <w:rPr>
          <w:rFonts w:asciiTheme="majorBidi" w:hAnsiTheme="majorBidi" w:cstheme="majorBidi"/>
          <w:sz w:val="24"/>
          <w:szCs w:val="24"/>
        </w:rPr>
        <w:t>you</w:t>
      </w:r>
      <w:proofErr w:type="gramEnd"/>
      <w:r w:rsidRPr="00E546E7">
        <w:rPr>
          <w:rFonts w:asciiTheme="majorBidi" w:hAnsiTheme="majorBidi" w:cstheme="majorBidi"/>
          <w:sz w:val="24"/>
          <w:szCs w:val="24"/>
        </w:rPr>
        <w:t xml:space="preserve"> calamity, panic, and frustration in all the enterprises you undertake, so that you shall soon be utterly wiped out because of your evil</w:t>
      </w:r>
      <w:r w:rsidR="00DA7A23">
        <w:rPr>
          <w:rFonts w:asciiTheme="majorBidi" w:hAnsiTheme="majorBidi" w:cstheme="majorBidi"/>
          <w:sz w:val="24"/>
          <w:szCs w:val="24"/>
        </w:rPr>
        <w:t xml:space="preserve"> </w:t>
      </w:r>
      <w:r w:rsidRPr="00E546E7">
        <w:rPr>
          <w:rFonts w:asciiTheme="majorBidi" w:hAnsiTheme="majorBidi" w:cstheme="majorBidi"/>
          <w:sz w:val="24"/>
          <w:szCs w:val="24"/>
        </w:rPr>
        <w:t>doing in forsaking Me.</w:t>
      </w:r>
    </w:p>
    <w:p w14:paraId="42718564" w14:textId="72ACD367" w:rsidR="00DD4D98" w:rsidRPr="00E546E7" w:rsidRDefault="008D2730" w:rsidP="00E546E7">
      <w:pPr>
        <w:pStyle w:val="ListParagraph"/>
        <w:numPr>
          <w:ilvl w:val="0"/>
          <w:numId w:val="2"/>
        </w:numPr>
        <w:spacing w:after="0"/>
        <w:rPr>
          <w:rFonts w:asciiTheme="majorBidi" w:hAnsiTheme="majorBidi" w:cstheme="majorBidi"/>
          <w:b/>
          <w:bCs/>
          <w:sz w:val="24"/>
          <w:szCs w:val="24"/>
          <w:rtl/>
        </w:rPr>
      </w:pPr>
      <w:r w:rsidRPr="00E546E7">
        <w:rPr>
          <w:rFonts w:asciiTheme="majorBidi" w:hAnsiTheme="majorBidi" w:cstheme="majorBidi"/>
          <w:b/>
          <w:bCs/>
          <w:sz w:val="24"/>
          <w:szCs w:val="24"/>
        </w:rPr>
        <w:t xml:space="preserve">Talmud, </w:t>
      </w:r>
      <w:proofErr w:type="spellStart"/>
      <w:r w:rsidRPr="00E546E7">
        <w:rPr>
          <w:rFonts w:asciiTheme="majorBidi" w:hAnsiTheme="majorBidi" w:cstheme="majorBidi"/>
          <w:b/>
          <w:bCs/>
          <w:sz w:val="24"/>
          <w:szCs w:val="24"/>
        </w:rPr>
        <w:t>Berachot</w:t>
      </w:r>
      <w:proofErr w:type="spellEnd"/>
      <w:r w:rsidRPr="00E546E7">
        <w:rPr>
          <w:rFonts w:asciiTheme="majorBidi" w:hAnsiTheme="majorBidi" w:cstheme="majorBidi"/>
          <w:b/>
          <w:bCs/>
          <w:sz w:val="24"/>
          <w:szCs w:val="24"/>
        </w:rPr>
        <w:t xml:space="preserve"> 5a</w:t>
      </w:r>
    </w:p>
    <w:p w14:paraId="435A2942" w14:textId="74EDA955" w:rsidR="00E546E7" w:rsidRPr="004E4476" w:rsidRDefault="008D2730" w:rsidP="00E546E7">
      <w:pPr>
        <w:bidi/>
        <w:jc w:val="both"/>
        <w:rPr>
          <w:rFonts w:asciiTheme="majorBidi" w:hAnsiTheme="majorBidi" w:cstheme="majorBidi"/>
          <w:sz w:val="24"/>
          <w:szCs w:val="24"/>
        </w:rPr>
      </w:pPr>
      <w:r w:rsidRPr="004E4476">
        <w:rPr>
          <w:rFonts w:asciiTheme="majorBidi" w:hAnsiTheme="majorBidi" w:cstheme="majorBidi"/>
          <w:sz w:val="24"/>
          <w:szCs w:val="24"/>
          <w:rtl/>
        </w:rPr>
        <w:t xml:space="preserve">אָמַר רָבָא, </w:t>
      </w:r>
      <w:proofErr w:type="spellStart"/>
      <w:r w:rsidRPr="004E4476">
        <w:rPr>
          <w:rFonts w:asciiTheme="majorBidi" w:hAnsiTheme="majorBidi" w:cstheme="majorBidi"/>
          <w:sz w:val="24"/>
          <w:szCs w:val="24"/>
          <w:rtl/>
        </w:rPr>
        <w:t>וְאִיתֵּימָא</w:t>
      </w:r>
      <w:proofErr w:type="spellEnd"/>
      <w:r w:rsidRPr="004E4476">
        <w:rPr>
          <w:rFonts w:asciiTheme="majorBidi" w:hAnsiTheme="majorBidi" w:cstheme="majorBidi"/>
          <w:sz w:val="24"/>
          <w:szCs w:val="24"/>
          <w:rtl/>
        </w:rPr>
        <w:t xml:space="preserve"> רַב </w:t>
      </w:r>
      <w:proofErr w:type="spellStart"/>
      <w:r w:rsidRPr="004E4476">
        <w:rPr>
          <w:rFonts w:asciiTheme="majorBidi" w:hAnsiTheme="majorBidi" w:cstheme="majorBidi"/>
          <w:sz w:val="24"/>
          <w:szCs w:val="24"/>
          <w:rtl/>
        </w:rPr>
        <w:t>חִסְדָּא</w:t>
      </w:r>
      <w:proofErr w:type="spellEnd"/>
      <w:r w:rsidRPr="004E4476">
        <w:rPr>
          <w:rFonts w:asciiTheme="majorBidi" w:hAnsiTheme="majorBidi" w:cstheme="majorBidi"/>
          <w:sz w:val="24"/>
          <w:szCs w:val="24"/>
          <w:rtl/>
        </w:rPr>
        <w:t xml:space="preserve">: אִם רוֹאֶה אָדָם </w:t>
      </w:r>
      <w:proofErr w:type="spellStart"/>
      <w:r w:rsidRPr="004E4476">
        <w:rPr>
          <w:rFonts w:asciiTheme="majorBidi" w:hAnsiTheme="majorBidi" w:cstheme="majorBidi"/>
          <w:sz w:val="24"/>
          <w:szCs w:val="24"/>
          <w:rtl/>
        </w:rPr>
        <w:t>שֶׁיִּסּוּרִין</w:t>
      </w:r>
      <w:proofErr w:type="spellEnd"/>
      <w:r w:rsidRPr="004E4476">
        <w:rPr>
          <w:rFonts w:asciiTheme="majorBidi" w:hAnsiTheme="majorBidi" w:cstheme="majorBidi"/>
          <w:sz w:val="24"/>
          <w:szCs w:val="24"/>
          <w:rtl/>
        </w:rPr>
        <w:t xml:space="preserve"> בָּאִין עָלָיו — יְפַשְׁפֵּשׁ בְּמַעֲשָׂיו, שֶׁנֶּאֱמַר: ״נַחְפְּשָׂה דְרָכֵינוּ וְנַחְקֹרָה </w:t>
      </w:r>
      <w:proofErr w:type="spellStart"/>
      <w:r w:rsidRPr="004E4476">
        <w:rPr>
          <w:rFonts w:asciiTheme="majorBidi" w:hAnsiTheme="majorBidi" w:cstheme="majorBidi"/>
          <w:sz w:val="24"/>
          <w:szCs w:val="24"/>
          <w:rtl/>
        </w:rPr>
        <w:t>וְנָשׁוּבָה</w:t>
      </w:r>
      <w:proofErr w:type="spellEnd"/>
      <w:r w:rsidRPr="004E4476">
        <w:rPr>
          <w:rFonts w:asciiTheme="majorBidi" w:hAnsiTheme="majorBidi" w:cstheme="majorBidi"/>
          <w:sz w:val="24"/>
          <w:szCs w:val="24"/>
          <w:rtl/>
        </w:rPr>
        <w:t xml:space="preserve"> עַד ה׳״. פִּשְׁפֵּשׁ וְלֹא מָצָא — יִתְלֶה בְּבִטּוּל תּוֹרָה, שֶׁנֶּאֱמַר: ״אַשְׁרֵי הַגֶּבֶר אֲשֶׁר </w:t>
      </w:r>
      <w:proofErr w:type="spellStart"/>
      <w:r w:rsidRPr="004E4476">
        <w:rPr>
          <w:rFonts w:asciiTheme="majorBidi" w:hAnsiTheme="majorBidi" w:cstheme="majorBidi"/>
          <w:sz w:val="24"/>
          <w:szCs w:val="24"/>
          <w:rtl/>
        </w:rPr>
        <w:t>תְּיַסְּרֶנּו</w:t>
      </w:r>
      <w:proofErr w:type="spellEnd"/>
      <w:r w:rsidRPr="004E4476">
        <w:rPr>
          <w:rFonts w:asciiTheme="majorBidi" w:hAnsiTheme="majorBidi" w:cstheme="majorBidi"/>
          <w:sz w:val="24"/>
          <w:szCs w:val="24"/>
          <w:rtl/>
        </w:rPr>
        <w:t xml:space="preserve">ּ יָּהּ וּמִתּוֹרָתְךָ תְלַמְּדֶנּוּ״. וְאִם תָּלָה וְלֹא מָצָא — בְּיָדוּעַ </w:t>
      </w:r>
      <w:proofErr w:type="spellStart"/>
      <w:r w:rsidRPr="004E4476">
        <w:rPr>
          <w:rFonts w:asciiTheme="majorBidi" w:hAnsiTheme="majorBidi" w:cstheme="majorBidi"/>
          <w:sz w:val="24"/>
          <w:szCs w:val="24"/>
          <w:rtl/>
        </w:rPr>
        <w:t>שֶׁיִּסּוּרִין</w:t>
      </w:r>
      <w:proofErr w:type="spellEnd"/>
      <w:r w:rsidRPr="004E4476">
        <w:rPr>
          <w:rFonts w:asciiTheme="majorBidi" w:hAnsiTheme="majorBidi" w:cstheme="majorBidi"/>
          <w:sz w:val="24"/>
          <w:szCs w:val="24"/>
          <w:rtl/>
        </w:rPr>
        <w:t xml:space="preserve"> שֶׁל אַהֲבָה הֵם, שֶׁנֶּאֱמַר: ״כִּי אֶת אֲשֶׁר יֶאֱהַב ה׳ יוֹכִיחַ</w:t>
      </w:r>
      <w:r w:rsidR="00E546E7">
        <w:rPr>
          <w:rFonts w:asciiTheme="majorBidi" w:hAnsiTheme="majorBidi" w:cstheme="majorBidi"/>
          <w:sz w:val="24"/>
          <w:szCs w:val="24"/>
        </w:rPr>
        <w:t>.</w:t>
      </w:r>
    </w:p>
    <w:p w14:paraId="116A5B46" w14:textId="3B33DA66" w:rsidR="008D2730" w:rsidRDefault="008D2730" w:rsidP="00E546E7">
      <w:pPr>
        <w:jc w:val="both"/>
        <w:rPr>
          <w:rFonts w:asciiTheme="majorBidi" w:hAnsiTheme="majorBidi" w:cstheme="majorBidi"/>
          <w:sz w:val="24"/>
          <w:szCs w:val="24"/>
        </w:rPr>
      </w:pPr>
      <w:proofErr w:type="spellStart"/>
      <w:r w:rsidRPr="004E4476">
        <w:rPr>
          <w:rFonts w:asciiTheme="majorBidi" w:hAnsiTheme="majorBidi" w:cstheme="majorBidi"/>
          <w:sz w:val="24"/>
          <w:szCs w:val="24"/>
        </w:rPr>
        <w:t>R</w:t>
      </w:r>
      <w:r w:rsidRPr="004E4476">
        <w:rPr>
          <w:rFonts w:asciiTheme="majorBidi" w:hAnsiTheme="majorBidi" w:cstheme="majorBidi"/>
          <w:sz w:val="24"/>
          <w:szCs w:val="24"/>
        </w:rPr>
        <w:t>ava</w:t>
      </w:r>
      <w:proofErr w:type="spellEnd"/>
      <w:r w:rsidRPr="004E4476">
        <w:rPr>
          <w:rFonts w:asciiTheme="majorBidi" w:hAnsiTheme="majorBidi" w:cstheme="majorBidi"/>
          <w:sz w:val="24"/>
          <w:szCs w:val="24"/>
        </w:rPr>
        <w:t xml:space="preserve">, and some say </w:t>
      </w:r>
      <w:proofErr w:type="spellStart"/>
      <w:r w:rsidRPr="004E4476">
        <w:rPr>
          <w:rFonts w:asciiTheme="majorBidi" w:hAnsiTheme="majorBidi" w:cstheme="majorBidi"/>
          <w:sz w:val="24"/>
          <w:szCs w:val="24"/>
        </w:rPr>
        <w:t>Rav</w:t>
      </w:r>
      <w:proofErr w:type="spellEnd"/>
      <w:r w:rsidRPr="004E4476">
        <w:rPr>
          <w:rFonts w:asciiTheme="majorBidi" w:hAnsiTheme="majorBidi" w:cstheme="majorBidi"/>
          <w:sz w:val="24"/>
          <w:szCs w:val="24"/>
        </w:rPr>
        <w:t xml:space="preserve"> </w:t>
      </w:r>
      <w:proofErr w:type="spellStart"/>
      <w:r w:rsidRPr="004E4476">
        <w:rPr>
          <w:rFonts w:asciiTheme="majorBidi" w:hAnsiTheme="majorBidi" w:cstheme="majorBidi"/>
          <w:sz w:val="24"/>
          <w:szCs w:val="24"/>
        </w:rPr>
        <w:t>Ḥisda</w:t>
      </w:r>
      <w:proofErr w:type="spellEnd"/>
      <w:r w:rsidRPr="004E4476">
        <w:rPr>
          <w:rFonts w:asciiTheme="majorBidi" w:hAnsiTheme="majorBidi" w:cstheme="majorBidi"/>
          <w:sz w:val="24"/>
          <w:szCs w:val="24"/>
        </w:rPr>
        <w:t xml:space="preserve">, said: If a person sees that suffering has befallen him, he should examine his actions. Generally, suffering comes about as punishment for one’s transgressions, as it is stated: “We will search and examine our </w:t>
      </w:r>
      <w:proofErr w:type="gramStart"/>
      <w:r w:rsidRPr="004E4476">
        <w:rPr>
          <w:rFonts w:asciiTheme="majorBidi" w:hAnsiTheme="majorBidi" w:cstheme="majorBidi"/>
          <w:sz w:val="24"/>
          <w:szCs w:val="24"/>
        </w:rPr>
        <w:t>ways, and</w:t>
      </w:r>
      <w:proofErr w:type="gramEnd"/>
      <w:r w:rsidRPr="004E4476">
        <w:rPr>
          <w:rFonts w:asciiTheme="majorBidi" w:hAnsiTheme="majorBidi" w:cstheme="majorBidi"/>
          <w:sz w:val="24"/>
          <w:szCs w:val="24"/>
        </w:rPr>
        <w:t xml:space="preserve"> return to God” (Lamentations 3:40). If he examined his ways and found no transgression for which that suffering is appropriate, he may attribute his suffering to dereliction in the study of Torah. God punishes an individual for dereliction in the study of Torah in order to emphasize the gravity of the issue, as it is stated: “Happy is the man whom You punish, Lord, and teach out of Your law” (Psalms 94:12). This verse teaches us that his suffering will cause him to return to Your law. And if he did attribute his suffering to dereliction in the study of Torah, and did not find this to be so, he may be confident that these are afflictions of love, as it is stated: “For whom the Lord loves, He rebukes, as does a father the son in whom he delights” (Proverbs 3:12).</w:t>
      </w:r>
      <w:r w:rsidRPr="004E4476">
        <w:rPr>
          <w:rFonts w:asciiTheme="majorBidi" w:hAnsiTheme="majorBidi" w:cstheme="majorBidi"/>
          <w:sz w:val="24"/>
          <w:szCs w:val="24"/>
        </w:rPr>
        <w:t xml:space="preserve"> </w:t>
      </w:r>
    </w:p>
    <w:p w14:paraId="36174DA8" w14:textId="6F14F911" w:rsidR="00E546E7" w:rsidRPr="00E546E7" w:rsidRDefault="00E546E7" w:rsidP="00E546E7">
      <w:pPr>
        <w:pStyle w:val="ListParagraph"/>
        <w:numPr>
          <w:ilvl w:val="0"/>
          <w:numId w:val="2"/>
        </w:numPr>
        <w:spacing w:after="0"/>
        <w:jc w:val="both"/>
        <w:rPr>
          <w:rFonts w:asciiTheme="majorBidi" w:hAnsiTheme="majorBidi" w:cstheme="majorBidi"/>
          <w:b/>
          <w:bCs/>
          <w:sz w:val="24"/>
          <w:szCs w:val="24"/>
        </w:rPr>
      </w:pPr>
      <w:r w:rsidRPr="00E546E7">
        <w:rPr>
          <w:rFonts w:asciiTheme="majorBidi" w:hAnsiTheme="majorBidi" w:cstheme="majorBidi"/>
          <w:b/>
          <w:bCs/>
          <w:sz w:val="24"/>
          <w:szCs w:val="24"/>
        </w:rPr>
        <w:t>Talmud,</w:t>
      </w:r>
      <w:r w:rsidR="0075682C">
        <w:rPr>
          <w:rFonts w:asciiTheme="majorBidi" w:hAnsiTheme="majorBidi" w:cstheme="majorBidi"/>
          <w:b/>
          <w:bCs/>
          <w:sz w:val="24"/>
          <w:szCs w:val="24"/>
        </w:rPr>
        <w:t xml:space="preserve"> Shabbat </w:t>
      </w:r>
      <w:r w:rsidRPr="00E546E7">
        <w:rPr>
          <w:rFonts w:asciiTheme="majorBidi" w:hAnsiTheme="majorBidi" w:cstheme="majorBidi"/>
          <w:b/>
          <w:bCs/>
          <w:sz w:val="24"/>
          <w:szCs w:val="24"/>
        </w:rPr>
        <w:t>5</w:t>
      </w:r>
      <w:r w:rsidR="0075682C">
        <w:rPr>
          <w:rFonts w:asciiTheme="majorBidi" w:hAnsiTheme="majorBidi" w:cstheme="majorBidi"/>
          <w:b/>
          <w:bCs/>
          <w:sz w:val="24"/>
          <w:szCs w:val="24"/>
        </w:rPr>
        <w:t>5a-55</w:t>
      </w:r>
      <w:r w:rsidRPr="00E546E7">
        <w:rPr>
          <w:rFonts w:asciiTheme="majorBidi" w:hAnsiTheme="majorBidi" w:cstheme="majorBidi"/>
          <w:b/>
          <w:bCs/>
          <w:sz w:val="24"/>
          <w:szCs w:val="24"/>
        </w:rPr>
        <w:t>b</w:t>
      </w:r>
      <w:r w:rsidR="0075682C">
        <w:rPr>
          <w:rFonts w:asciiTheme="majorBidi" w:hAnsiTheme="majorBidi" w:cstheme="majorBidi"/>
          <w:b/>
          <w:bCs/>
          <w:sz w:val="24"/>
          <w:szCs w:val="24"/>
        </w:rPr>
        <w:t xml:space="preserve"> (Translation adapted from Davidson Edition)</w:t>
      </w:r>
    </w:p>
    <w:p w14:paraId="7DE5BFC4" w14:textId="474D01BD" w:rsidR="008D2730" w:rsidRPr="004E4476" w:rsidRDefault="008D2730" w:rsidP="0075682C">
      <w:pPr>
        <w:bidi/>
        <w:spacing w:after="0"/>
        <w:jc w:val="both"/>
        <w:rPr>
          <w:rFonts w:asciiTheme="majorBidi" w:hAnsiTheme="majorBidi" w:cstheme="majorBidi"/>
          <w:sz w:val="24"/>
          <w:szCs w:val="24"/>
          <w:lang w:val="en-US"/>
        </w:rPr>
      </w:pPr>
      <w:r w:rsidRPr="004E4476">
        <w:rPr>
          <w:rFonts w:asciiTheme="majorBidi" w:hAnsiTheme="majorBidi" w:cstheme="majorBidi"/>
          <w:sz w:val="24"/>
          <w:szCs w:val="24"/>
          <w:rtl/>
        </w:rPr>
        <w:t xml:space="preserve">אָמַר רַב אַמֵּי: אֵין מִיתָה בְּלֹא חֵטְא, וְאֵין </w:t>
      </w:r>
      <w:proofErr w:type="spellStart"/>
      <w:r w:rsidRPr="004E4476">
        <w:rPr>
          <w:rFonts w:asciiTheme="majorBidi" w:hAnsiTheme="majorBidi" w:cstheme="majorBidi"/>
          <w:sz w:val="24"/>
          <w:szCs w:val="24"/>
          <w:rtl/>
        </w:rPr>
        <w:t>יִסּוּרִין</w:t>
      </w:r>
      <w:proofErr w:type="spellEnd"/>
      <w:r w:rsidRPr="004E4476">
        <w:rPr>
          <w:rFonts w:asciiTheme="majorBidi" w:hAnsiTheme="majorBidi" w:cstheme="majorBidi"/>
          <w:sz w:val="24"/>
          <w:szCs w:val="24"/>
          <w:rtl/>
        </w:rPr>
        <w:t xml:space="preserve"> בְּלֹא </w:t>
      </w:r>
      <w:proofErr w:type="spellStart"/>
      <w:r w:rsidRPr="004E4476">
        <w:rPr>
          <w:rFonts w:asciiTheme="majorBidi" w:hAnsiTheme="majorBidi" w:cstheme="majorBidi"/>
          <w:sz w:val="24"/>
          <w:szCs w:val="24"/>
          <w:rtl/>
        </w:rPr>
        <w:t>עָוֹן</w:t>
      </w:r>
      <w:proofErr w:type="spellEnd"/>
      <w:r w:rsidRPr="004E4476">
        <w:rPr>
          <w:rFonts w:asciiTheme="majorBidi" w:hAnsiTheme="majorBidi" w:cstheme="majorBidi"/>
          <w:sz w:val="24"/>
          <w:szCs w:val="24"/>
          <w:rtl/>
        </w:rPr>
        <w:t xml:space="preserve">. אֵין מִיתָה בְּלֹא חֵטְא — </w:t>
      </w:r>
      <w:proofErr w:type="spellStart"/>
      <w:r w:rsidRPr="004E4476">
        <w:rPr>
          <w:rFonts w:asciiTheme="majorBidi" w:hAnsiTheme="majorBidi" w:cstheme="majorBidi"/>
          <w:sz w:val="24"/>
          <w:szCs w:val="24"/>
          <w:rtl/>
        </w:rPr>
        <w:t>דִּכְתִיב</w:t>
      </w:r>
      <w:proofErr w:type="spellEnd"/>
      <w:r w:rsidRPr="004E4476">
        <w:rPr>
          <w:rFonts w:asciiTheme="majorBidi" w:hAnsiTheme="majorBidi" w:cstheme="majorBidi"/>
          <w:sz w:val="24"/>
          <w:szCs w:val="24"/>
          <w:rtl/>
        </w:rPr>
        <w:t xml:space="preserve">: ״הַנֶּפֶשׁ הַחוֹטֵאת הִיא תָמוּת בֵּן לֹא </w:t>
      </w:r>
      <w:proofErr w:type="spellStart"/>
      <w:r w:rsidRPr="004E4476">
        <w:rPr>
          <w:rFonts w:asciiTheme="majorBidi" w:hAnsiTheme="majorBidi" w:cstheme="majorBidi"/>
          <w:sz w:val="24"/>
          <w:szCs w:val="24"/>
          <w:rtl/>
        </w:rPr>
        <w:t>יִשָּׂא</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בַּעֲוֹן</w:t>
      </w:r>
      <w:proofErr w:type="spellEnd"/>
      <w:r w:rsidRPr="004E4476">
        <w:rPr>
          <w:rFonts w:asciiTheme="majorBidi" w:hAnsiTheme="majorBidi" w:cstheme="majorBidi"/>
          <w:sz w:val="24"/>
          <w:szCs w:val="24"/>
          <w:rtl/>
        </w:rPr>
        <w:t xml:space="preserve"> הָאָב וְאָב לֹא </w:t>
      </w:r>
      <w:proofErr w:type="spellStart"/>
      <w:r w:rsidRPr="004E4476">
        <w:rPr>
          <w:rFonts w:asciiTheme="majorBidi" w:hAnsiTheme="majorBidi" w:cstheme="majorBidi"/>
          <w:sz w:val="24"/>
          <w:szCs w:val="24"/>
          <w:rtl/>
        </w:rPr>
        <w:t>יִשָּׂא</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בַּעֲוֹן</w:t>
      </w:r>
      <w:proofErr w:type="spellEnd"/>
      <w:r w:rsidRPr="004E4476">
        <w:rPr>
          <w:rFonts w:asciiTheme="majorBidi" w:hAnsiTheme="majorBidi" w:cstheme="majorBidi"/>
          <w:sz w:val="24"/>
          <w:szCs w:val="24"/>
          <w:rtl/>
        </w:rPr>
        <w:t xml:space="preserve"> הַבֵּן צִדְקַת הַצַּדִּיק עָלָיו תִּהְיֶה </w:t>
      </w:r>
      <w:proofErr w:type="spellStart"/>
      <w:r w:rsidRPr="004E4476">
        <w:rPr>
          <w:rFonts w:asciiTheme="majorBidi" w:hAnsiTheme="majorBidi" w:cstheme="majorBidi"/>
          <w:sz w:val="24"/>
          <w:szCs w:val="24"/>
          <w:rtl/>
        </w:rPr>
        <w:t>וְרִשְׁעַת</w:t>
      </w:r>
      <w:proofErr w:type="spellEnd"/>
      <w:r w:rsidRPr="004E4476">
        <w:rPr>
          <w:rFonts w:asciiTheme="majorBidi" w:hAnsiTheme="majorBidi" w:cstheme="majorBidi"/>
          <w:sz w:val="24"/>
          <w:szCs w:val="24"/>
          <w:rtl/>
        </w:rPr>
        <w:t xml:space="preserve"> הָרָשָׁע עָלָיו תִּהְיֶה וְגוֹ׳״. אֵין </w:t>
      </w:r>
      <w:proofErr w:type="spellStart"/>
      <w:r w:rsidRPr="004E4476">
        <w:rPr>
          <w:rFonts w:asciiTheme="majorBidi" w:hAnsiTheme="majorBidi" w:cstheme="majorBidi"/>
          <w:sz w:val="24"/>
          <w:szCs w:val="24"/>
          <w:rtl/>
        </w:rPr>
        <w:t>יִסּוּרִין</w:t>
      </w:r>
      <w:proofErr w:type="spellEnd"/>
      <w:r w:rsidRPr="004E4476">
        <w:rPr>
          <w:rFonts w:asciiTheme="majorBidi" w:hAnsiTheme="majorBidi" w:cstheme="majorBidi"/>
          <w:sz w:val="24"/>
          <w:szCs w:val="24"/>
          <w:rtl/>
        </w:rPr>
        <w:t xml:space="preserve"> בְּלֹא </w:t>
      </w:r>
      <w:proofErr w:type="spellStart"/>
      <w:r w:rsidRPr="004E4476">
        <w:rPr>
          <w:rFonts w:asciiTheme="majorBidi" w:hAnsiTheme="majorBidi" w:cstheme="majorBidi"/>
          <w:sz w:val="24"/>
          <w:szCs w:val="24"/>
          <w:rtl/>
        </w:rPr>
        <w:t>עָוֹן</w:t>
      </w:r>
      <w:proofErr w:type="spellEnd"/>
      <w:r w:rsidRPr="004E4476">
        <w:rPr>
          <w:rFonts w:asciiTheme="majorBidi" w:hAnsiTheme="majorBidi" w:cstheme="majorBidi"/>
          <w:sz w:val="24"/>
          <w:szCs w:val="24"/>
          <w:rtl/>
        </w:rPr>
        <w:t xml:space="preserve"> — </w:t>
      </w:r>
      <w:proofErr w:type="spellStart"/>
      <w:r w:rsidRPr="004E4476">
        <w:rPr>
          <w:rFonts w:asciiTheme="majorBidi" w:hAnsiTheme="majorBidi" w:cstheme="majorBidi"/>
          <w:sz w:val="24"/>
          <w:szCs w:val="24"/>
          <w:rtl/>
        </w:rPr>
        <w:t>דִּכְתִיב</w:t>
      </w:r>
      <w:proofErr w:type="spellEnd"/>
      <w:r w:rsidRPr="004E4476">
        <w:rPr>
          <w:rFonts w:asciiTheme="majorBidi" w:hAnsiTheme="majorBidi" w:cstheme="majorBidi"/>
          <w:sz w:val="24"/>
          <w:szCs w:val="24"/>
          <w:rtl/>
        </w:rPr>
        <w:t>: ״וּפָקַדְתִּי בְשֵׁבֶט פִּשְׁעָם וּבִנְגָעִים עֲוֹנָם״.</w:t>
      </w:r>
      <w:r w:rsidR="007E1A04" w:rsidRPr="004E4476">
        <w:rPr>
          <w:rFonts w:asciiTheme="majorBidi" w:hAnsiTheme="majorBidi" w:cstheme="majorBidi"/>
          <w:sz w:val="24"/>
          <w:szCs w:val="24"/>
        </w:rPr>
        <w:t xml:space="preserve"> </w:t>
      </w:r>
      <w:r w:rsidR="0075682C">
        <w:rPr>
          <w:rFonts w:asciiTheme="majorBidi" w:hAnsiTheme="majorBidi" w:cstheme="majorBidi"/>
          <w:sz w:val="24"/>
          <w:szCs w:val="24"/>
        </w:rPr>
        <w:t>…</w:t>
      </w:r>
      <w:r w:rsidR="007E1A04" w:rsidRPr="004E4476">
        <w:rPr>
          <w:rFonts w:asciiTheme="majorBidi" w:hAnsiTheme="majorBidi" w:cstheme="majorBidi"/>
          <w:sz w:val="24"/>
          <w:szCs w:val="24"/>
          <w:rtl/>
        </w:rPr>
        <w:t xml:space="preserve">מֵיתִיבִי: אַרְבָּעָה מֵתוּ בְּעֶטְיוֹ שֶׁל נָחָשׁ, וְאֵלּוּ הֵן: בִּנְיָמִין בֶּן יַעֲקֹב, וְעַמְרָם אֲבִי מֹשֶׁה, וְיִשַׁי אֲבִי דָוִד, וְכִלְאָב בֶּן דָּוִד. </w:t>
      </w:r>
      <w:r w:rsidR="0075682C">
        <w:rPr>
          <w:rFonts w:asciiTheme="majorBidi" w:hAnsiTheme="majorBidi" w:cstheme="majorBidi"/>
          <w:sz w:val="24"/>
          <w:szCs w:val="24"/>
        </w:rPr>
        <w:t>…</w:t>
      </w:r>
      <w:r w:rsidR="007E1A04" w:rsidRPr="004E4476">
        <w:rPr>
          <w:rFonts w:asciiTheme="majorBidi" w:hAnsiTheme="majorBidi" w:cstheme="majorBidi"/>
          <w:sz w:val="24"/>
          <w:szCs w:val="24"/>
          <w:rtl/>
        </w:rPr>
        <w:t xml:space="preserve">מַנִּי? </w:t>
      </w:r>
      <w:proofErr w:type="spellStart"/>
      <w:r w:rsidR="007E1A04" w:rsidRPr="004E4476">
        <w:rPr>
          <w:rFonts w:asciiTheme="majorBidi" w:hAnsiTheme="majorBidi" w:cstheme="majorBidi"/>
          <w:sz w:val="24"/>
          <w:szCs w:val="24"/>
          <w:rtl/>
        </w:rPr>
        <w:t>אִילֵּימָא</w:t>
      </w:r>
      <w:proofErr w:type="spellEnd"/>
      <w:r w:rsidR="007E1A04" w:rsidRPr="004E4476">
        <w:rPr>
          <w:rFonts w:asciiTheme="majorBidi" w:hAnsiTheme="majorBidi" w:cstheme="majorBidi"/>
          <w:sz w:val="24"/>
          <w:szCs w:val="24"/>
          <w:rtl/>
        </w:rPr>
        <w:t xml:space="preserve"> תַּנָּא </w:t>
      </w:r>
      <w:proofErr w:type="spellStart"/>
      <w:r w:rsidR="007E1A04" w:rsidRPr="004E4476">
        <w:rPr>
          <w:rFonts w:asciiTheme="majorBidi" w:hAnsiTheme="majorBidi" w:cstheme="majorBidi"/>
          <w:sz w:val="24"/>
          <w:szCs w:val="24"/>
          <w:rtl/>
        </w:rPr>
        <w:t>דְמַלְאֲכֵי</w:t>
      </w:r>
      <w:proofErr w:type="spellEnd"/>
      <w:r w:rsidR="007E1A04" w:rsidRPr="004E4476">
        <w:rPr>
          <w:rFonts w:asciiTheme="majorBidi" w:hAnsiTheme="majorBidi" w:cstheme="majorBidi"/>
          <w:sz w:val="24"/>
          <w:szCs w:val="24"/>
          <w:rtl/>
        </w:rPr>
        <w:t xml:space="preserve"> הַשָּׁרֵת, וְהָא אִיכָּא מֹשֶׁה וְאַהֲרֹן! אֶלָּא לָאו, רַבִּי שִׁמְעוֹן בֶּן אֶלְעָזָר הִיא. וּשְׁמַע מִינַּהּ יֵשׁ מִיתָה בְּלֹא חֵטְא וְיֵשׁ </w:t>
      </w:r>
      <w:proofErr w:type="spellStart"/>
      <w:r w:rsidR="007E1A04" w:rsidRPr="004E4476">
        <w:rPr>
          <w:rFonts w:asciiTheme="majorBidi" w:hAnsiTheme="majorBidi" w:cstheme="majorBidi"/>
          <w:sz w:val="24"/>
          <w:szCs w:val="24"/>
          <w:rtl/>
        </w:rPr>
        <w:t>יִסּוּרִין</w:t>
      </w:r>
      <w:proofErr w:type="spellEnd"/>
      <w:r w:rsidR="007E1A04" w:rsidRPr="004E4476">
        <w:rPr>
          <w:rFonts w:asciiTheme="majorBidi" w:hAnsiTheme="majorBidi" w:cstheme="majorBidi"/>
          <w:sz w:val="24"/>
          <w:szCs w:val="24"/>
          <w:rtl/>
        </w:rPr>
        <w:t xml:space="preserve"> בְּלֹא </w:t>
      </w:r>
      <w:proofErr w:type="spellStart"/>
      <w:r w:rsidR="007E1A04" w:rsidRPr="004E4476">
        <w:rPr>
          <w:rFonts w:asciiTheme="majorBidi" w:hAnsiTheme="majorBidi" w:cstheme="majorBidi"/>
          <w:sz w:val="24"/>
          <w:szCs w:val="24"/>
          <w:rtl/>
        </w:rPr>
        <w:t>עָוֹן</w:t>
      </w:r>
      <w:proofErr w:type="spellEnd"/>
      <w:r w:rsidR="007E1A04" w:rsidRPr="004E4476">
        <w:rPr>
          <w:rFonts w:asciiTheme="majorBidi" w:hAnsiTheme="majorBidi" w:cstheme="majorBidi"/>
          <w:sz w:val="24"/>
          <w:szCs w:val="24"/>
          <w:rtl/>
        </w:rPr>
        <w:t xml:space="preserve">, </w:t>
      </w:r>
      <w:proofErr w:type="spellStart"/>
      <w:r w:rsidR="007E1A04" w:rsidRPr="004E4476">
        <w:rPr>
          <w:rFonts w:asciiTheme="majorBidi" w:hAnsiTheme="majorBidi" w:cstheme="majorBidi"/>
          <w:sz w:val="24"/>
          <w:szCs w:val="24"/>
          <w:rtl/>
        </w:rPr>
        <w:t>וּתְיוּבְתָּא</w:t>
      </w:r>
      <w:proofErr w:type="spellEnd"/>
      <w:r w:rsidR="007E1A04" w:rsidRPr="004E4476">
        <w:rPr>
          <w:rFonts w:asciiTheme="majorBidi" w:hAnsiTheme="majorBidi" w:cstheme="majorBidi"/>
          <w:sz w:val="24"/>
          <w:szCs w:val="24"/>
          <w:rtl/>
        </w:rPr>
        <w:t xml:space="preserve"> </w:t>
      </w:r>
      <w:proofErr w:type="spellStart"/>
      <w:r w:rsidR="007E1A04" w:rsidRPr="004E4476">
        <w:rPr>
          <w:rFonts w:asciiTheme="majorBidi" w:hAnsiTheme="majorBidi" w:cstheme="majorBidi"/>
          <w:sz w:val="24"/>
          <w:szCs w:val="24"/>
          <w:rtl/>
        </w:rPr>
        <w:t>דְרַב</w:t>
      </w:r>
      <w:proofErr w:type="spellEnd"/>
      <w:r w:rsidR="007E1A04" w:rsidRPr="004E4476">
        <w:rPr>
          <w:rFonts w:asciiTheme="majorBidi" w:hAnsiTheme="majorBidi" w:cstheme="majorBidi"/>
          <w:sz w:val="24"/>
          <w:szCs w:val="24"/>
          <w:rtl/>
        </w:rPr>
        <w:t xml:space="preserve"> אַמֵּי — </w:t>
      </w:r>
      <w:proofErr w:type="spellStart"/>
      <w:r w:rsidR="007E1A04" w:rsidRPr="004E4476">
        <w:rPr>
          <w:rFonts w:asciiTheme="majorBidi" w:hAnsiTheme="majorBidi" w:cstheme="majorBidi"/>
          <w:sz w:val="24"/>
          <w:szCs w:val="24"/>
          <w:rtl/>
        </w:rPr>
        <w:t>תְּיוּבְתָּא</w:t>
      </w:r>
      <w:proofErr w:type="spellEnd"/>
      <w:r w:rsidR="007E1A04" w:rsidRPr="004E4476">
        <w:rPr>
          <w:rFonts w:asciiTheme="majorBidi" w:hAnsiTheme="majorBidi" w:cstheme="majorBidi"/>
          <w:sz w:val="24"/>
          <w:szCs w:val="24"/>
          <w:rtl/>
        </w:rPr>
        <w:t>.</w:t>
      </w:r>
    </w:p>
    <w:p w14:paraId="3D7152EE" w14:textId="5E5FA4BD" w:rsidR="008D2730" w:rsidRPr="004E4476" w:rsidRDefault="007E1A04" w:rsidP="007E1A04">
      <w:pPr>
        <w:jc w:val="both"/>
        <w:rPr>
          <w:rFonts w:asciiTheme="majorBidi" w:hAnsiTheme="majorBidi" w:cstheme="majorBidi"/>
          <w:sz w:val="24"/>
          <w:szCs w:val="24"/>
        </w:rPr>
      </w:pPr>
      <w:r w:rsidRPr="004E4476">
        <w:rPr>
          <w:rFonts w:asciiTheme="majorBidi" w:hAnsiTheme="majorBidi" w:cstheme="majorBidi"/>
          <w:sz w:val="24"/>
          <w:szCs w:val="24"/>
        </w:rPr>
        <w:lastRenderedPageBreak/>
        <w:t>There is no death without sin, as it is written: “The soul that sins, it shall die. The son shall not bear the iniquity of the father, neither shall the father bear the iniquity of the son; the righteousness of the righteous shall be upon him, and the wickedness of the wicked shall be upon him” (Ezekiel 18:20</w:t>
      </w:r>
      <w:r w:rsidR="0075682C">
        <w:rPr>
          <w:rFonts w:asciiTheme="majorBidi" w:hAnsiTheme="majorBidi" w:cstheme="majorBidi"/>
          <w:sz w:val="24"/>
          <w:szCs w:val="24"/>
        </w:rPr>
        <w:t>)</w:t>
      </w:r>
      <w:r w:rsidRPr="004E4476">
        <w:rPr>
          <w:rFonts w:asciiTheme="majorBidi" w:hAnsiTheme="majorBidi" w:cstheme="majorBidi"/>
          <w:sz w:val="24"/>
          <w:szCs w:val="24"/>
        </w:rPr>
        <w:t xml:space="preserve"> And there is no suffering without iniquity, as it is written: “Then I will punish their transgression with the rod and their iniquity with strokes” (Psalms 89:33).</w:t>
      </w:r>
      <w:r w:rsidR="0075682C">
        <w:rPr>
          <w:rFonts w:asciiTheme="majorBidi" w:hAnsiTheme="majorBidi" w:cstheme="majorBidi"/>
          <w:sz w:val="24"/>
          <w:szCs w:val="24"/>
        </w:rPr>
        <w:t>…</w:t>
      </w:r>
      <w:r w:rsidRPr="004E4476">
        <w:rPr>
          <w:rFonts w:asciiTheme="majorBidi" w:hAnsiTheme="majorBidi" w:cstheme="majorBidi"/>
          <w:sz w:val="24"/>
          <w:szCs w:val="24"/>
        </w:rPr>
        <w:t xml:space="preserve">The </w:t>
      </w:r>
      <w:proofErr w:type="spellStart"/>
      <w:r w:rsidRPr="004E4476">
        <w:rPr>
          <w:rFonts w:asciiTheme="majorBidi" w:hAnsiTheme="majorBidi" w:cstheme="majorBidi"/>
          <w:sz w:val="24"/>
          <w:szCs w:val="24"/>
        </w:rPr>
        <w:t>Gemara</w:t>
      </w:r>
      <w:proofErr w:type="spellEnd"/>
      <w:r w:rsidRPr="004E4476">
        <w:rPr>
          <w:rFonts w:asciiTheme="majorBidi" w:hAnsiTheme="majorBidi" w:cstheme="majorBidi"/>
          <w:sz w:val="24"/>
          <w:szCs w:val="24"/>
        </w:rPr>
        <w:t xml:space="preserve"> raises an objection from what was taught in the following </w:t>
      </w:r>
      <w:proofErr w:type="spellStart"/>
      <w:r w:rsidRPr="004E4476">
        <w:rPr>
          <w:rFonts w:asciiTheme="majorBidi" w:hAnsiTheme="majorBidi" w:cstheme="majorBidi"/>
          <w:sz w:val="24"/>
          <w:szCs w:val="24"/>
        </w:rPr>
        <w:t>baraita</w:t>
      </w:r>
      <w:proofErr w:type="spellEnd"/>
      <w:r w:rsidRPr="004E4476">
        <w:rPr>
          <w:rFonts w:asciiTheme="majorBidi" w:hAnsiTheme="majorBidi" w:cstheme="majorBidi"/>
          <w:sz w:val="24"/>
          <w:szCs w:val="24"/>
        </w:rPr>
        <w:t xml:space="preserve">: Four people died due to Adam’s sin with the serpent, in the wake of which death was decreed upon all of mankind, although they themselves were free of sin. And they are: Benjamin, son of Jacob; Amram, father of Moses; Yishai, father of David; and </w:t>
      </w:r>
      <w:proofErr w:type="spellStart"/>
      <w:r w:rsidRPr="004E4476">
        <w:rPr>
          <w:rFonts w:asciiTheme="majorBidi" w:hAnsiTheme="majorBidi" w:cstheme="majorBidi"/>
          <w:sz w:val="24"/>
          <w:szCs w:val="24"/>
        </w:rPr>
        <w:t>Kilab</w:t>
      </w:r>
      <w:proofErr w:type="spellEnd"/>
      <w:r w:rsidRPr="004E4476">
        <w:rPr>
          <w:rFonts w:asciiTheme="majorBidi" w:hAnsiTheme="majorBidi" w:cstheme="majorBidi"/>
          <w:sz w:val="24"/>
          <w:szCs w:val="24"/>
        </w:rPr>
        <w:t>, son of David</w:t>
      </w:r>
      <w:r w:rsidR="0075682C">
        <w:rPr>
          <w:rFonts w:asciiTheme="majorBidi" w:hAnsiTheme="majorBidi" w:cstheme="majorBidi"/>
          <w:sz w:val="24"/>
          <w:szCs w:val="24"/>
        </w:rPr>
        <w:t>…</w:t>
      </w:r>
      <w:r w:rsidRPr="004E4476">
        <w:rPr>
          <w:rFonts w:asciiTheme="majorBidi" w:hAnsiTheme="majorBidi" w:cstheme="majorBidi"/>
          <w:sz w:val="24"/>
          <w:szCs w:val="24"/>
        </w:rPr>
        <w:t xml:space="preserve">The </w:t>
      </w:r>
      <w:proofErr w:type="spellStart"/>
      <w:r w:rsidRPr="004E4476">
        <w:rPr>
          <w:rFonts w:asciiTheme="majorBidi" w:hAnsiTheme="majorBidi" w:cstheme="majorBidi"/>
          <w:sz w:val="24"/>
          <w:szCs w:val="24"/>
        </w:rPr>
        <w:t>Gemara</w:t>
      </w:r>
      <w:proofErr w:type="spellEnd"/>
      <w:r w:rsidRPr="004E4476">
        <w:rPr>
          <w:rFonts w:asciiTheme="majorBidi" w:hAnsiTheme="majorBidi" w:cstheme="majorBidi"/>
          <w:sz w:val="24"/>
          <w:szCs w:val="24"/>
        </w:rPr>
        <w:t xml:space="preserve"> now clarifies the matter: Who is the </w:t>
      </w:r>
      <w:proofErr w:type="spellStart"/>
      <w:r w:rsidRPr="004E4476">
        <w:rPr>
          <w:rFonts w:asciiTheme="majorBidi" w:hAnsiTheme="majorBidi" w:cstheme="majorBidi"/>
          <w:sz w:val="24"/>
          <w:szCs w:val="24"/>
        </w:rPr>
        <w:t>tanna</w:t>
      </w:r>
      <w:proofErr w:type="spellEnd"/>
      <w:r w:rsidRPr="004E4476">
        <w:rPr>
          <w:rFonts w:asciiTheme="majorBidi" w:hAnsiTheme="majorBidi" w:cstheme="majorBidi"/>
          <w:sz w:val="24"/>
          <w:szCs w:val="24"/>
        </w:rPr>
        <w:t xml:space="preserve"> of the </w:t>
      </w:r>
      <w:proofErr w:type="spellStart"/>
      <w:r w:rsidRPr="004E4476">
        <w:rPr>
          <w:rFonts w:asciiTheme="majorBidi" w:hAnsiTheme="majorBidi" w:cstheme="majorBidi"/>
          <w:sz w:val="24"/>
          <w:szCs w:val="24"/>
        </w:rPr>
        <w:t>baraita</w:t>
      </w:r>
      <w:proofErr w:type="spellEnd"/>
      <w:r w:rsidRPr="004E4476">
        <w:rPr>
          <w:rFonts w:asciiTheme="majorBidi" w:hAnsiTheme="majorBidi" w:cstheme="majorBidi"/>
          <w:sz w:val="24"/>
          <w:szCs w:val="24"/>
        </w:rPr>
        <w:t xml:space="preserve"> that states that four people did not die due to their own sins? If you say that it is the </w:t>
      </w:r>
      <w:proofErr w:type="spellStart"/>
      <w:r w:rsidRPr="004E4476">
        <w:rPr>
          <w:rFonts w:asciiTheme="majorBidi" w:hAnsiTheme="majorBidi" w:cstheme="majorBidi"/>
          <w:sz w:val="24"/>
          <w:szCs w:val="24"/>
        </w:rPr>
        <w:t>tanna</w:t>
      </w:r>
      <w:proofErr w:type="spellEnd"/>
      <w:r w:rsidRPr="004E4476">
        <w:rPr>
          <w:rFonts w:asciiTheme="majorBidi" w:hAnsiTheme="majorBidi" w:cstheme="majorBidi"/>
          <w:sz w:val="24"/>
          <w:szCs w:val="24"/>
        </w:rPr>
        <w:t xml:space="preserve"> who taught the conversation between the ministering angels and God, it is difficult, as </w:t>
      </w:r>
      <w:proofErr w:type="gramStart"/>
      <w:r w:rsidRPr="004E4476">
        <w:rPr>
          <w:rFonts w:asciiTheme="majorBidi" w:hAnsiTheme="majorBidi" w:cstheme="majorBidi"/>
          <w:sz w:val="24"/>
          <w:szCs w:val="24"/>
        </w:rPr>
        <w:t>weren’t</w:t>
      </w:r>
      <w:proofErr w:type="gramEnd"/>
      <w:r w:rsidRPr="004E4476">
        <w:rPr>
          <w:rFonts w:asciiTheme="majorBidi" w:hAnsiTheme="majorBidi" w:cstheme="majorBidi"/>
          <w:sz w:val="24"/>
          <w:szCs w:val="24"/>
        </w:rPr>
        <w:t xml:space="preserve"> there also Moses and Aaron who did not die due to their own sins? Rather, it must be Rabbi Shimon ben Elazar, who holds that even Moses and Aaron died because of their own sins. Learn from it then that, in principle, he agrees that there is death without sin and there is suffering without iniquity, and this is a conclusive refutation of the opinion of </w:t>
      </w:r>
      <w:proofErr w:type="spellStart"/>
      <w:r w:rsidRPr="004E4476">
        <w:rPr>
          <w:rFonts w:asciiTheme="majorBidi" w:hAnsiTheme="majorBidi" w:cstheme="majorBidi"/>
          <w:sz w:val="24"/>
          <w:szCs w:val="24"/>
        </w:rPr>
        <w:t>Rav</w:t>
      </w:r>
      <w:proofErr w:type="spellEnd"/>
      <w:r w:rsidRPr="004E4476">
        <w:rPr>
          <w:rFonts w:asciiTheme="majorBidi" w:hAnsiTheme="majorBidi" w:cstheme="majorBidi"/>
          <w:sz w:val="24"/>
          <w:szCs w:val="24"/>
        </w:rPr>
        <w:t xml:space="preserve"> Ami. The </w:t>
      </w:r>
      <w:proofErr w:type="spellStart"/>
      <w:r w:rsidRPr="004E4476">
        <w:rPr>
          <w:rFonts w:asciiTheme="majorBidi" w:hAnsiTheme="majorBidi" w:cstheme="majorBidi"/>
          <w:sz w:val="24"/>
          <w:szCs w:val="24"/>
        </w:rPr>
        <w:t>Gemara</w:t>
      </w:r>
      <w:proofErr w:type="spellEnd"/>
      <w:r w:rsidRPr="004E4476">
        <w:rPr>
          <w:rFonts w:asciiTheme="majorBidi" w:hAnsiTheme="majorBidi" w:cstheme="majorBidi"/>
          <w:sz w:val="24"/>
          <w:szCs w:val="24"/>
        </w:rPr>
        <w:t xml:space="preserve"> concludes: Indeed, it is a conclusive refutation.</w:t>
      </w:r>
    </w:p>
    <w:p w14:paraId="7D3D924F" w14:textId="1ADEB987" w:rsidR="0075682C" w:rsidRPr="0075682C" w:rsidRDefault="0075682C" w:rsidP="0075682C">
      <w:pPr>
        <w:pStyle w:val="ListParagraph"/>
        <w:numPr>
          <w:ilvl w:val="0"/>
          <w:numId w:val="2"/>
        </w:numPr>
        <w:spacing w:after="0"/>
        <w:jc w:val="both"/>
        <w:rPr>
          <w:rFonts w:asciiTheme="majorBidi" w:hAnsiTheme="majorBidi" w:cstheme="majorBidi"/>
          <w:b/>
          <w:bCs/>
          <w:sz w:val="24"/>
          <w:szCs w:val="24"/>
        </w:rPr>
      </w:pPr>
      <w:r w:rsidRPr="0075682C">
        <w:rPr>
          <w:rFonts w:asciiTheme="majorBidi" w:hAnsiTheme="majorBidi" w:cstheme="majorBidi"/>
          <w:b/>
          <w:bCs/>
          <w:sz w:val="24"/>
          <w:szCs w:val="24"/>
        </w:rPr>
        <w:t xml:space="preserve">Talmud </w:t>
      </w:r>
      <w:proofErr w:type="spellStart"/>
      <w:r w:rsidRPr="0075682C">
        <w:rPr>
          <w:rFonts w:asciiTheme="majorBidi" w:hAnsiTheme="majorBidi" w:cstheme="majorBidi"/>
          <w:b/>
          <w:bCs/>
          <w:sz w:val="24"/>
          <w:szCs w:val="24"/>
        </w:rPr>
        <w:t>Chagiga</w:t>
      </w:r>
      <w:proofErr w:type="spellEnd"/>
      <w:r w:rsidRPr="0075682C">
        <w:rPr>
          <w:rFonts w:asciiTheme="majorBidi" w:hAnsiTheme="majorBidi" w:cstheme="majorBidi"/>
          <w:b/>
          <w:bCs/>
          <w:sz w:val="24"/>
          <w:szCs w:val="24"/>
        </w:rPr>
        <w:t xml:space="preserve"> 4b (Davidson Edition Translation)</w:t>
      </w:r>
    </w:p>
    <w:p w14:paraId="6B0B2DD0" w14:textId="55FC3E38" w:rsidR="00463C01" w:rsidRDefault="00463C01" w:rsidP="0075682C">
      <w:pPr>
        <w:bidi/>
        <w:spacing w:after="0"/>
        <w:jc w:val="both"/>
        <w:rPr>
          <w:rFonts w:asciiTheme="majorBidi" w:hAnsiTheme="majorBidi" w:cstheme="majorBidi"/>
          <w:sz w:val="24"/>
          <w:szCs w:val="24"/>
        </w:rPr>
      </w:pPr>
      <w:r w:rsidRPr="004E4476">
        <w:rPr>
          <w:rFonts w:asciiTheme="majorBidi" w:hAnsiTheme="majorBidi" w:cstheme="majorBidi"/>
          <w:sz w:val="24"/>
          <w:szCs w:val="24"/>
          <w:rtl/>
        </w:rPr>
        <w:t xml:space="preserve">רב יוסף כי מטי </w:t>
      </w:r>
      <w:proofErr w:type="spellStart"/>
      <w:r w:rsidRPr="004E4476">
        <w:rPr>
          <w:rFonts w:asciiTheme="majorBidi" w:hAnsiTheme="majorBidi" w:cstheme="majorBidi"/>
          <w:sz w:val="24"/>
          <w:szCs w:val="24"/>
          <w:rtl/>
        </w:rPr>
        <w:t>להאי</w:t>
      </w:r>
      <w:proofErr w:type="spellEnd"/>
      <w:r w:rsidRPr="004E4476">
        <w:rPr>
          <w:rFonts w:asciiTheme="majorBidi" w:hAnsiTheme="majorBidi" w:cstheme="majorBidi"/>
          <w:sz w:val="24"/>
          <w:szCs w:val="24"/>
          <w:rtl/>
        </w:rPr>
        <w:t xml:space="preserve"> קרא בכי: ויש נספה בלא משפט אמר: מי איכא </w:t>
      </w:r>
      <w:proofErr w:type="spellStart"/>
      <w:r w:rsidRPr="004E4476">
        <w:rPr>
          <w:rFonts w:asciiTheme="majorBidi" w:hAnsiTheme="majorBidi" w:cstheme="majorBidi"/>
          <w:sz w:val="24"/>
          <w:szCs w:val="24"/>
          <w:rtl/>
        </w:rPr>
        <w:t>דאזיל</w:t>
      </w:r>
      <w:proofErr w:type="spellEnd"/>
      <w:r w:rsidRPr="004E4476">
        <w:rPr>
          <w:rFonts w:asciiTheme="majorBidi" w:hAnsiTheme="majorBidi" w:cstheme="majorBidi"/>
          <w:sz w:val="24"/>
          <w:szCs w:val="24"/>
          <w:rtl/>
        </w:rPr>
        <w:t xml:space="preserve"> בלא זמניה? - אין, כי הא </w:t>
      </w:r>
      <w:proofErr w:type="spellStart"/>
      <w:r w:rsidRPr="004E4476">
        <w:rPr>
          <w:rFonts w:asciiTheme="majorBidi" w:hAnsiTheme="majorBidi" w:cstheme="majorBidi"/>
          <w:sz w:val="24"/>
          <w:szCs w:val="24"/>
          <w:rtl/>
        </w:rPr>
        <w:t>דרב</w:t>
      </w:r>
      <w:proofErr w:type="spellEnd"/>
      <w:r w:rsidRPr="004E4476">
        <w:rPr>
          <w:rFonts w:asciiTheme="majorBidi" w:hAnsiTheme="majorBidi" w:cstheme="majorBidi"/>
          <w:sz w:val="24"/>
          <w:szCs w:val="24"/>
          <w:rtl/>
        </w:rPr>
        <w:t xml:space="preserve"> ביבי בר </w:t>
      </w:r>
      <w:proofErr w:type="spellStart"/>
      <w:r w:rsidRPr="004E4476">
        <w:rPr>
          <w:rFonts w:asciiTheme="majorBidi" w:hAnsiTheme="majorBidi" w:cstheme="majorBidi"/>
          <w:sz w:val="24"/>
          <w:szCs w:val="24"/>
          <w:rtl/>
        </w:rPr>
        <w:t>אביי</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הוה</w:t>
      </w:r>
      <w:proofErr w:type="spellEnd"/>
      <w:r w:rsidRPr="004E4476">
        <w:rPr>
          <w:rFonts w:asciiTheme="majorBidi" w:hAnsiTheme="majorBidi" w:cstheme="majorBidi"/>
          <w:sz w:val="24"/>
          <w:szCs w:val="24"/>
          <w:rtl/>
        </w:rPr>
        <w:t xml:space="preserve"> שכיח גביה מלאך </w:t>
      </w:r>
      <w:proofErr w:type="spellStart"/>
      <w:r w:rsidRPr="004E4476">
        <w:rPr>
          <w:rFonts w:asciiTheme="majorBidi" w:hAnsiTheme="majorBidi" w:cstheme="majorBidi"/>
          <w:sz w:val="24"/>
          <w:szCs w:val="24"/>
          <w:rtl/>
        </w:rPr>
        <w:t>המות</w:t>
      </w:r>
      <w:proofErr w:type="spellEnd"/>
      <w:r w:rsidRPr="004E4476">
        <w:rPr>
          <w:rFonts w:asciiTheme="majorBidi" w:hAnsiTheme="majorBidi" w:cstheme="majorBidi"/>
          <w:sz w:val="24"/>
          <w:szCs w:val="24"/>
          <w:rtl/>
        </w:rPr>
        <w:t xml:space="preserve">. אמר ליה </w:t>
      </w:r>
      <w:proofErr w:type="spellStart"/>
      <w:r w:rsidRPr="004E4476">
        <w:rPr>
          <w:rFonts w:asciiTheme="majorBidi" w:hAnsiTheme="majorBidi" w:cstheme="majorBidi"/>
          <w:sz w:val="24"/>
          <w:szCs w:val="24"/>
          <w:rtl/>
        </w:rPr>
        <w:t>לשלוחיה</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זיל</w:t>
      </w:r>
      <w:proofErr w:type="spellEnd"/>
      <w:r w:rsidRPr="004E4476">
        <w:rPr>
          <w:rFonts w:asciiTheme="majorBidi" w:hAnsiTheme="majorBidi" w:cstheme="majorBidi"/>
          <w:sz w:val="24"/>
          <w:szCs w:val="24"/>
          <w:rtl/>
        </w:rPr>
        <w:t xml:space="preserve"> אייתי לי מרים </w:t>
      </w:r>
      <w:proofErr w:type="spellStart"/>
      <w:r w:rsidRPr="004E4476">
        <w:rPr>
          <w:rFonts w:asciiTheme="majorBidi" w:hAnsiTheme="majorBidi" w:cstheme="majorBidi"/>
          <w:sz w:val="24"/>
          <w:szCs w:val="24"/>
          <w:rtl/>
        </w:rPr>
        <w:t>מגדלא</w:t>
      </w:r>
      <w:proofErr w:type="spellEnd"/>
      <w:r w:rsidRPr="004E4476">
        <w:rPr>
          <w:rFonts w:asciiTheme="majorBidi" w:hAnsiTheme="majorBidi" w:cstheme="majorBidi"/>
          <w:sz w:val="24"/>
          <w:szCs w:val="24"/>
          <w:rtl/>
        </w:rPr>
        <w:t xml:space="preserve"> שיער </w:t>
      </w:r>
      <w:proofErr w:type="spellStart"/>
      <w:r w:rsidRPr="004E4476">
        <w:rPr>
          <w:rFonts w:asciiTheme="majorBidi" w:hAnsiTheme="majorBidi" w:cstheme="majorBidi"/>
          <w:sz w:val="24"/>
          <w:szCs w:val="24"/>
          <w:rtl/>
        </w:rPr>
        <w:t>נשייא</w:t>
      </w:r>
      <w:proofErr w:type="spellEnd"/>
      <w:r w:rsidRPr="004E4476">
        <w:rPr>
          <w:rFonts w:asciiTheme="majorBidi" w:hAnsiTheme="majorBidi" w:cstheme="majorBidi"/>
          <w:sz w:val="24"/>
          <w:szCs w:val="24"/>
          <w:rtl/>
        </w:rPr>
        <w:t xml:space="preserve">. אזל אייתי ליה מרים </w:t>
      </w:r>
      <w:proofErr w:type="spellStart"/>
      <w:r w:rsidRPr="004E4476">
        <w:rPr>
          <w:rFonts w:asciiTheme="majorBidi" w:hAnsiTheme="majorBidi" w:cstheme="majorBidi"/>
          <w:sz w:val="24"/>
          <w:szCs w:val="24"/>
          <w:rtl/>
        </w:rPr>
        <w:t>מגדלא</w:t>
      </w:r>
      <w:proofErr w:type="spellEnd"/>
      <w:r w:rsidRPr="004E4476">
        <w:rPr>
          <w:rFonts w:asciiTheme="majorBidi" w:hAnsiTheme="majorBidi" w:cstheme="majorBidi"/>
          <w:sz w:val="24"/>
          <w:szCs w:val="24"/>
          <w:rtl/>
        </w:rPr>
        <w:t xml:space="preserve"> דרדקי. אמר ליה: אנא מרים </w:t>
      </w:r>
      <w:proofErr w:type="spellStart"/>
      <w:r w:rsidRPr="004E4476">
        <w:rPr>
          <w:rFonts w:asciiTheme="majorBidi" w:hAnsiTheme="majorBidi" w:cstheme="majorBidi"/>
          <w:sz w:val="24"/>
          <w:szCs w:val="24"/>
          <w:rtl/>
        </w:rPr>
        <w:t>מגדלא</w:t>
      </w:r>
      <w:proofErr w:type="spellEnd"/>
      <w:r w:rsidRPr="004E4476">
        <w:rPr>
          <w:rFonts w:asciiTheme="majorBidi" w:hAnsiTheme="majorBidi" w:cstheme="majorBidi"/>
          <w:sz w:val="24"/>
          <w:szCs w:val="24"/>
          <w:rtl/>
        </w:rPr>
        <w:t xml:space="preserve"> שיער </w:t>
      </w:r>
      <w:proofErr w:type="spellStart"/>
      <w:r w:rsidRPr="004E4476">
        <w:rPr>
          <w:rFonts w:asciiTheme="majorBidi" w:hAnsiTheme="majorBidi" w:cstheme="majorBidi"/>
          <w:sz w:val="24"/>
          <w:szCs w:val="24"/>
          <w:rtl/>
        </w:rPr>
        <w:t>נשייא</w:t>
      </w:r>
      <w:proofErr w:type="spellEnd"/>
      <w:r w:rsidRPr="004E4476">
        <w:rPr>
          <w:rFonts w:asciiTheme="majorBidi" w:hAnsiTheme="majorBidi" w:cstheme="majorBidi"/>
          <w:sz w:val="24"/>
          <w:szCs w:val="24"/>
          <w:rtl/>
        </w:rPr>
        <w:t xml:space="preserve"> אמרי לך! - אמר ליה: אי הכי אהדרה! - אמר ליה: הואיל </w:t>
      </w:r>
      <w:proofErr w:type="spellStart"/>
      <w:r w:rsidRPr="004E4476">
        <w:rPr>
          <w:rFonts w:asciiTheme="majorBidi" w:hAnsiTheme="majorBidi" w:cstheme="majorBidi"/>
          <w:sz w:val="24"/>
          <w:szCs w:val="24"/>
          <w:rtl/>
        </w:rPr>
        <w:t>ואייתיתה</w:t>
      </w:r>
      <w:proofErr w:type="spellEnd"/>
      <w:r w:rsidRPr="004E4476">
        <w:rPr>
          <w:rFonts w:asciiTheme="majorBidi" w:hAnsiTheme="majorBidi" w:cstheme="majorBidi"/>
          <w:sz w:val="24"/>
          <w:szCs w:val="24"/>
          <w:rtl/>
        </w:rPr>
        <w:t xml:space="preserve"> - </w:t>
      </w:r>
      <w:proofErr w:type="spellStart"/>
      <w:r w:rsidRPr="004E4476">
        <w:rPr>
          <w:rFonts w:asciiTheme="majorBidi" w:hAnsiTheme="majorBidi" w:cstheme="majorBidi"/>
          <w:sz w:val="24"/>
          <w:szCs w:val="24"/>
          <w:rtl/>
        </w:rPr>
        <w:t>ליהוי</w:t>
      </w:r>
      <w:proofErr w:type="spellEnd"/>
      <w:r w:rsidRPr="004E4476">
        <w:rPr>
          <w:rFonts w:asciiTheme="majorBidi" w:hAnsiTheme="majorBidi" w:cstheme="majorBidi"/>
          <w:sz w:val="24"/>
          <w:szCs w:val="24"/>
          <w:rtl/>
        </w:rPr>
        <w:t xml:space="preserve"> </w:t>
      </w:r>
      <w:proofErr w:type="spellStart"/>
      <w:r w:rsidRPr="004E4476">
        <w:rPr>
          <w:rFonts w:asciiTheme="majorBidi" w:hAnsiTheme="majorBidi" w:cstheme="majorBidi"/>
          <w:sz w:val="24"/>
          <w:szCs w:val="24"/>
          <w:rtl/>
        </w:rPr>
        <w:t>למניינא</w:t>
      </w:r>
      <w:proofErr w:type="spellEnd"/>
      <w:r w:rsidRPr="004E4476">
        <w:rPr>
          <w:rFonts w:asciiTheme="majorBidi" w:hAnsiTheme="majorBidi" w:cstheme="majorBidi"/>
          <w:sz w:val="24"/>
          <w:szCs w:val="24"/>
          <w:rtl/>
        </w:rPr>
        <w:t>.</w:t>
      </w:r>
    </w:p>
    <w:p w14:paraId="48EBDF28" w14:textId="04CB2430" w:rsidR="0075682C" w:rsidRDefault="0075682C" w:rsidP="0075682C">
      <w:pPr>
        <w:jc w:val="both"/>
        <w:rPr>
          <w:rFonts w:asciiTheme="majorBidi" w:hAnsiTheme="majorBidi" w:cstheme="majorBidi"/>
          <w:sz w:val="24"/>
          <w:szCs w:val="24"/>
        </w:rPr>
      </w:pPr>
      <w:r w:rsidRPr="0075682C">
        <w:rPr>
          <w:rFonts w:asciiTheme="majorBidi" w:hAnsiTheme="majorBidi" w:cstheme="majorBidi"/>
          <w:sz w:val="24"/>
          <w:szCs w:val="24"/>
        </w:rPr>
        <w:t xml:space="preserve">When </w:t>
      </w:r>
      <w:proofErr w:type="spellStart"/>
      <w:r w:rsidRPr="0075682C">
        <w:rPr>
          <w:rFonts w:asciiTheme="majorBidi" w:hAnsiTheme="majorBidi" w:cstheme="majorBidi"/>
          <w:sz w:val="24"/>
          <w:szCs w:val="24"/>
        </w:rPr>
        <w:t>Rav</w:t>
      </w:r>
      <w:proofErr w:type="spellEnd"/>
      <w:r w:rsidRPr="0075682C">
        <w:rPr>
          <w:rFonts w:asciiTheme="majorBidi" w:hAnsiTheme="majorBidi" w:cstheme="majorBidi"/>
          <w:sz w:val="24"/>
          <w:szCs w:val="24"/>
        </w:rPr>
        <w:t xml:space="preserve"> Yosef reached this verse, he cried: “But there are those swept away without justice” (Proverbs 13:23). He said: Is there one who goes before his time and dies for no reason? The </w:t>
      </w:r>
      <w:proofErr w:type="spellStart"/>
      <w:r w:rsidRPr="0075682C">
        <w:rPr>
          <w:rFonts w:asciiTheme="majorBidi" w:hAnsiTheme="majorBidi" w:cstheme="majorBidi"/>
          <w:sz w:val="24"/>
          <w:szCs w:val="24"/>
        </w:rPr>
        <w:t>Gemara</w:t>
      </w:r>
      <w:proofErr w:type="spellEnd"/>
      <w:r w:rsidRPr="0075682C">
        <w:rPr>
          <w:rFonts w:asciiTheme="majorBidi" w:hAnsiTheme="majorBidi" w:cstheme="majorBidi"/>
          <w:sz w:val="24"/>
          <w:szCs w:val="24"/>
        </w:rPr>
        <w:t xml:space="preserve"> answers: Yes, like this incident of </w:t>
      </w:r>
      <w:proofErr w:type="spellStart"/>
      <w:r w:rsidRPr="0075682C">
        <w:rPr>
          <w:rFonts w:asciiTheme="majorBidi" w:hAnsiTheme="majorBidi" w:cstheme="majorBidi"/>
          <w:sz w:val="24"/>
          <w:szCs w:val="24"/>
        </w:rPr>
        <w:t>Rav</w:t>
      </w:r>
      <w:proofErr w:type="spellEnd"/>
      <w:r w:rsidRPr="0075682C">
        <w:rPr>
          <w:rFonts w:asciiTheme="majorBidi" w:hAnsiTheme="majorBidi" w:cstheme="majorBidi"/>
          <w:sz w:val="24"/>
          <w:szCs w:val="24"/>
        </w:rPr>
        <w:t xml:space="preserve"> </w:t>
      </w:r>
      <w:proofErr w:type="spellStart"/>
      <w:r w:rsidRPr="0075682C">
        <w:rPr>
          <w:rFonts w:asciiTheme="majorBidi" w:hAnsiTheme="majorBidi" w:cstheme="majorBidi"/>
          <w:sz w:val="24"/>
          <w:szCs w:val="24"/>
        </w:rPr>
        <w:t>Beivai</w:t>
      </w:r>
      <w:proofErr w:type="spellEnd"/>
      <w:r w:rsidRPr="0075682C">
        <w:rPr>
          <w:rFonts w:asciiTheme="majorBidi" w:hAnsiTheme="majorBidi" w:cstheme="majorBidi"/>
          <w:sz w:val="24"/>
          <w:szCs w:val="24"/>
        </w:rPr>
        <w:t xml:space="preserve"> bar </w:t>
      </w:r>
      <w:proofErr w:type="spellStart"/>
      <w:r w:rsidRPr="0075682C">
        <w:rPr>
          <w:rFonts w:asciiTheme="majorBidi" w:hAnsiTheme="majorBidi" w:cstheme="majorBidi"/>
          <w:sz w:val="24"/>
          <w:szCs w:val="24"/>
        </w:rPr>
        <w:t>Abaye</w:t>
      </w:r>
      <w:proofErr w:type="spellEnd"/>
      <w:r w:rsidRPr="0075682C">
        <w:rPr>
          <w:rFonts w:asciiTheme="majorBidi" w:hAnsiTheme="majorBidi" w:cstheme="majorBidi"/>
          <w:sz w:val="24"/>
          <w:szCs w:val="24"/>
        </w:rPr>
        <w:t>, who would be frequented by the company of the Angel of Death and would see how people died at the hands of this angel. The Angel of Death said to his agent: Go and bring me, i.e., kill, Miriam the raiser, i.e., braider, of women’s hair. He went, but instead brought him Miriam, the raiser of babies.</w:t>
      </w:r>
      <w:r>
        <w:rPr>
          <w:rFonts w:asciiTheme="majorBidi" w:hAnsiTheme="majorBidi" w:cstheme="majorBidi"/>
          <w:sz w:val="24"/>
          <w:szCs w:val="24"/>
        </w:rPr>
        <w:t xml:space="preserve"> </w:t>
      </w:r>
      <w:r w:rsidRPr="0075682C">
        <w:rPr>
          <w:rFonts w:asciiTheme="majorBidi" w:hAnsiTheme="majorBidi" w:cstheme="majorBidi"/>
          <w:sz w:val="24"/>
          <w:szCs w:val="24"/>
        </w:rPr>
        <w:t>The Angel of Death said to him: I told you to bring Miriam, the raiser of women’s hair. His agent said to him: If so, return her to life. He said to him: Since you have already brought her, let her be counted toward the number of deceased people.</w:t>
      </w:r>
    </w:p>
    <w:p w14:paraId="0037E79C" w14:textId="733C1EE3" w:rsidR="00DA7A23" w:rsidRPr="00DA7A23" w:rsidRDefault="00DA7A23" w:rsidP="00DA7A23">
      <w:pPr>
        <w:spacing w:after="0"/>
        <w:jc w:val="both"/>
        <w:rPr>
          <w:rFonts w:asciiTheme="majorBidi" w:hAnsiTheme="majorBidi" w:cstheme="majorBidi"/>
          <w:b/>
          <w:bCs/>
          <w:sz w:val="24"/>
          <w:szCs w:val="24"/>
          <w:u w:val="single"/>
        </w:rPr>
      </w:pPr>
      <w:r>
        <w:rPr>
          <w:rFonts w:asciiTheme="majorBidi" w:hAnsiTheme="majorBidi" w:cstheme="majorBidi"/>
          <w:b/>
          <w:bCs/>
          <w:sz w:val="24"/>
          <w:szCs w:val="24"/>
          <w:u w:val="single"/>
        </w:rPr>
        <w:t>Medieval Perspectives</w:t>
      </w:r>
    </w:p>
    <w:p w14:paraId="46F6DD59" w14:textId="4FD2F55B" w:rsidR="0075682C" w:rsidRPr="0075682C" w:rsidRDefault="0075682C" w:rsidP="0075682C">
      <w:pPr>
        <w:pStyle w:val="ListParagraph"/>
        <w:numPr>
          <w:ilvl w:val="0"/>
          <w:numId w:val="2"/>
        </w:numPr>
        <w:spacing w:after="0"/>
        <w:jc w:val="both"/>
        <w:rPr>
          <w:rFonts w:asciiTheme="majorBidi" w:hAnsiTheme="majorBidi" w:cstheme="majorBidi"/>
          <w:b/>
          <w:bCs/>
          <w:sz w:val="24"/>
          <w:szCs w:val="24"/>
        </w:rPr>
      </w:pPr>
      <w:proofErr w:type="spellStart"/>
      <w:r w:rsidRPr="0075682C">
        <w:rPr>
          <w:rFonts w:asciiTheme="majorBidi" w:hAnsiTheme="majorBidi" w:cstheme="majorBidi"/>
          <w:b/>
          <w:bCs/>
          <w:sz w:val="24"/>
          <w:szCs w:val="24"/>
        </w:rPr>
        <w:t>Rabbeinu</w:t>
      </w:r>
      <w:proofErr w:type="spellEnd"/>
      <w:r w:rsidRPr="0075682C">
        <w:rPr>
          <w:rFonts w:asciiTheme="majorBidi" w:hAnsiTheme="majorBidi" w:cstheme="majorBidi"/>
          <w:b/>
          <w:bCs/>
          <w:sz w:val="24"/>
          <w:szCs w:val="24"/>
        </w:rPr>
        <w:t xml:space="preserve"> </w:t>
      </w:r>
      <w:proofErr w:type="spellStart"/>
      <w:r w:rsidRPr="0075682C">
        <w:rPr>
          <w:rFonts w:asciiTheme="majorBidi" w:hAnsiTheme="majorBidi" w:cstheme="majorBidi"/>
          <w:b/>
          <w:bCs/>
          <w:sz w:val="24"/>
          <w:szCs w:val="24"/>
        </w:rPr>
        <w:t>Chananel</w:t>
      </w:r>
      <w:proofErr w:type="spellEnd"/>
      <w:r w:rsidRPr="0075682C">
        <w:rPr>
          <w:rFonts w:asciiTheme="majorBidi" w:hAnsiTheme="majorBidi" w:cstheme="majorBidi"/>
          <w:b/>
          <w:bCs/>
          <w:sz w:val="24"/>
          <w:szCs w:val="24"/>
        </w:rPr>
        <w:t xml:space="preserve"> on </w:t>
      </w:r>
      <w:proofErr w:type="spellStart"/>
      <w:r w:rsidRPr="0075682C">
        <w:rPr>
          <w:rFonts w:asciiTheme="majorBidi" w:hAnsiTheme="majorBidi" w:cstheme="majorBidi"/>
          <w:b/>
          <w:bCs/>
          <w:sz w:val="24"/>
          <w:szCs w:val="24"/>
        </w:rPr>
        <w:t>Chagiga</w:t>
      </w:r>
      <w:proofErr w:type="spellEnd"/>
      <w:r w:rsidRPr="0075682C">
        <w:rPr>
          <w:rFonts w:asciiTheme="majorBidi" w:hAnsiTheme="majorBidi" w:cstheme="majorBidi"/>
          <w:b/>
          <w:bCs/>
          <w:sz w:val="24"/>
          <w:szCs w:val="24"/>
        </w:rPr>
        <w:t xml:space="preserve"> 4b</w:t>
      </w:r>
    </w:p>
    <w:p w14:paraId="6C4DBCC4" w14:textId="3FB9D494" w:rsidR="00463C01" w:rsidRDefault="00463C01" w:rsidP="0075682C">
      <w:pPr>
        <w:bidi/>
        <w:spacing w:after="0"/>
        <w:jc w:val="both"/>
        <w:rPr>
          <w:rFonts w:asciiTheme="majorBidi" w:hAnsiTheme="majorBidi" w:cstheme="majorBidi"/>
          <w:sz w:val="24"/>
          <w:szCs w:val="24"/>
        </w:rPr>
      </w:pPr>
      <w:r w:rsidRPr="004E4476">
        <w:rPr>
          <w:rFonts w:asciiTheme="majorBidi" w:hAnsiTheme="majorBidi" w:cstheme="majorBidi"/>
          <w:sz w:val="24"/>
          <w:szCs w:val="24"/>
          <w:rtl/>
        </w:rPr>
        <w:t xml:space="preserve">ויש מי שאומר </w:t>
      </w:r>
      <w:proofErr w:type="spellStart"/>
      <w:r w:rsidRPr="004E4476">
        <w:rPr>
          <w:rFonts w:asciiTheme="majorBidi" w:hAnsiTheme="majorBidi" w:cstheme="majorBidi"/>
          <w:sz w:val="24"/>
          <w:szCs w:val="24"/>
          <w:rtl/>
        </w:rPr>
        <w:t>כענין</w:t>
      </w:r>
      <w:proofErr w:type="spellEnd"/>
      <w:r w:rsidRPr="004E4476">
        <w:rPr>
          <w:rFonts w:asciiTheme="majorBidi" w:hAnsiTheme="majorBidi" w:cstheme="majorBidi"/>
          <w:sz w:val="24"/>
          <w:szCs w:val="24"/>
          <w:rtl/>
        </w:rPr>
        <w:t xml:space="preserve"> חלום ראה דברים הללו. ולא עוד אלא רב ביבי בן </w:t>
      </w:r>
      <w:proofErr w:type="spellStart"/>
      <w:r w:rsidRPr="004E4476">
        <w:rPr>
          <w:rFonts w:asciiTheme="majorBidi" w:hAnsiTheme="majorBidi" w:cstheme="majorBidi"/>
          <w:sz w:val="24"/>
          <w:szCs w:val="24"/>
          <w:rtl/>
        </w:rPr>
        <w:t>אביי</w:t>
      </w:r>
      <w:proofErr w:type="spellEnd"/>
      <w:r w:rsidRPr="004E4476">
        <w:rPr>
          <w:rFonts w:asciiTheme="majorBidi" w:hAnsiTheme="majorBidi" w:cstheme="majorBidi"/>
          <w:sz w:val="24"/>
          <w:szCs w:val="24"/>
          <w:rtl/>
        </w:rPr>
        <w:t xml:space="preserve"> היה מתעסק בראיית השדים לפיכך יש לומר כדרך הזה ראה ואין </w:t>
      </w:r>
      <w:proofErr w:type="spellStart"/>
      <w:r w:rsidRPr="004E4476">
        <w:rPr>
          <w:rFonts w:asciiTheme="majorBidi" w:hAnsiTheme="majorBidi" w:cstheme="majorBidi"/>
          <w:sz w:val="24"/>
          <w:szCs w:val="24"/>
          <w:rtl/>
        </w:rPr>
        <w:t>סומכין</w:t>
      </w:r>
      <w:proofErr w:type="spellEnd"/>
      <w:r w:rsidRPr="004E4476">
        <w:rPr>
          <w:rFonts w:asciiTheme="majorBidi" w:hAnsiTheme="majorBidi" w:cstheme="majorBidi"/>
          <w:sz w:val="24"/>
          <w:szCs w:val="24"/>
          <w:rtl/>
        </w:rPr>
        <w:t xml:space="preserve"> עליו ופתרון יש נספה בלא וגו' כגון אדם שהרג </w:t>
      </w:r>
      <w:proofErr w:type="spellStart"/>
      <w:r w:rsidRPr="004E4476">
        <w:rPr>
          <w:rFonts w:asciiTheme="majorBidi" w:hAnsiTheme="majorBidi" w:cstheme="majorBidi"/>
          <w:sz w:val="24"/>
          <w:szCs w:val="24"/>
          <w:rtl/>
        </w:rPr>
        <w:t>חבירו</w:t>
      </w:r>
      <w:proofErr w:type="spellEnd"/>
      <w:r w:rsidRPr="004E4476">
        <w:rPr>
          <w:rFonts w:asciiTheme="majorBidi" w:hAnsiTheme="majorBidi" w:cstheme="majorBidi"/>
          <w:sz w:val="24"/>
          <w:szCs w:val="24"/>
          <w:rtl/>
        </w:rPr>
        <w:t>.</w:t>
      </w:r>
    </w:p>
    <w:p w14:paraId="571D0649" w14:textId="166FE139" w:rsidR="0075682C" w:rsidRPr="004E4476" w:rsidRDefault="0075682C" w:rsidP="0075682C">
      <w:pPr>
        <w:jc w:val="both"/>
        <w:rPr>
          <w:rFonts w:asciiTheme="majorBidi" w:hAnsiTheme="majorBidi" w:cstheme="majorBidi"/>
          <w:sz w:val="24"/>
          <w:szCs w:val="24"/>
        </w:rPr>
      </w:pPr>
      <w:r>
        <w:rPr>
          <w:rFonts w:asciiTheme="majorBidi" w:hAnsiTheme="majorBidi" w:cstheme="majorBidi"/>
          <w:sz w:val="24"/>
          <w:szCs w:val="24"/>
        </w:rPr>
        <w:t xml:space="preserve">There are those who say that he saw these things in a dream. Not only this but Rabbi Bibi the san of </w:t>
      </w:r>
      <w:proofErr w:type="spellStart"/>
      <w:r>
        <w:rPr>
          <w:rFonts w:asciiTheme="majorBidi" w:hAnsiTheme="majorBidi" w:cstheme="majorBidi"/>
          <w:sz w:val="24"/>
          <w:szCs w:val="24"/>
        </w:rPr>
        <w:t>Abaye</w:t>
      </w:r>
      <w:proofErr w:type="spellEnd"/>
      <w:r>
        <w:rPr>
          <w:rFonts w:asciiTheme="majorBidi" w:hAnsiTheme="majorBidi" w:cstheme="majorBidi"/>
          <w:sz w:val="24"/>
          <w:szCs w:val="24"/>
        </w:rPr>
        <w:t xml:space="preserve"> dealt with demons and therefore one can suggest he saw this vision in that way. We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rely on him.</w:t>
      </w:r>
    </w:p>
    <w:p w14:paraId="72BB6BEF" w14:textId="1AB59FB1" w:rsidR="00B2546F" w:rsidRPr="0075682C" w:rsidRDefault="0075682C" w:rsidP="0075682C">
      <w:pPr>
        <w:pStyle w:val="ListParagraph"/>
        <w:numPr>
          <w:ilvl w:val="0"/>
          <w:numId w:val="2"/>
        </w:numPr>
        <w:spacing w:after="0"/>
        <w:jc w:val="both"/>
        <w:rPr>
          <w:rFonts w:asciiTheme="majorBidi" w:hAnsiTheme="majorBidi" w:cstheme="majorBidi"/>
          <w:b/>
          <w:bCs/>
          <w:sz w:val="24"/>
          <w:szCs w:val="24"/>
          <w:rtl/>
        </w:rPr>
      </w:pPr>
      <w:r>
        <w:rPr>
          <w:rFonts w:asciiTheme="majorBidi" w:hAnsiTheme="majorBidi" w:cstheme="majorBidi"/>
          <w:b/>
          <w:bCs/>
          <w:sz w:val="24"/>
          <w:szCs w:val="24"/>
        </w:rPr>
        <w:t xml:space="preserve">Rambam, </w:t>
      </w:r>
      <w:r w:rsidR="00A65B97" w:rsidRPr="0075682C">
        <w:rPr>
          <w:rFonts w:asciiTheme="majorBidi" w:hAnsiTheme="majorBidi" w:cstheme="majorBidi"/>
          <w:b/>
          <w:bCs/>
          <w:sz w:val="24"/>
          <w:szCs w:val="24"/>
        </w:rPr>
        <w:t>Guide of the Perplexed 3:17</w:t>
      </w:r>
    </w:p>
    <w:p w14:paraId="14513CBC" w14:textId="76351EAD" w:rsidR="00B2546F" w:rsidRPr="004E4476" w:rsidRDefault="00B2546F" w:rsidP="0075682C">
      <w:pPr>
        <w:jc w:val="both"/>
        <w:rPr>
          <w:rFonts w:asciiTheme="majorBidi" w:hAnsiTheme="majorBidi" w:cstheme="majorBidi"/>
          <w:sz w:val="24"/>
          <w:szCs w:val="24"/>
        </w:rPr>
      </w:pPr>
      <w:r w:rsidRPr="004E4476">
        <w:rPr>
          <w:rFonts w:asciiTheme="majorBidi" w:hAnsiTheme="majorBidi" w:cstheme="majorBidi"/>
          <w:sz w:val="24"/>
          <w:szCs w:val="24"/>
        </w:rPr>
        <w:t>Another fundamental principle taught by the Law of Moses is this: Wrong cannot be ascribed to God in any way whatever; all evils and afflictions as well as all kinds of happiness of man, whether they concern one individual person or a community, are distributed according to justice; they are the result of strict judgment that admits no wrong whatever. Even when a person suffers pain in consequence of a thorn having entered into his hand, although it is at once drawn out, it is a punishment that has been inflicted on him [for sin], and the least pleasure he enjoys is a reward [for some good action]; all this is meted out by strict justice; as is said in Scripture, "all his ways are judgment" (Deut. 32:4); we are only ignorant of the working of that judgment</w:t>
      </w:r>
      <w:r w:rsidRPr="004E4476">
        <w:rPr>
          <w:rFonts w:asciiTheme="majorBidi" w:hAnsiTheme="majorBidi" w:cstheme="majorBidi"/>
          <w:sz w:val="24"/>
          <w:szCs w:val="24"/>
        </w:rPr>
        <w:t>….</w:t>
      </w:r>
    </w:p>
    <w:p w14:paraId="02C7D05D" w14:textId="2D43A2BB" w:rsidR="00B2546F" w:rsidRDefault="00B2546F" w:rsidP="0075682C">
      <w:pPr>
        <w:jc w:val="both"/>
        <w:rPr>
          <w:rFonts w:asciiTheme="majorBidi" w:hAnsiTheme="majorBidi" w:cstheme="majorBidi"/>
          <w:b/>
          <w:bCs/>
          <w:sz w:val="24"/>
          <w:szCs w:val="24"/>
        </w:rPr>
      </w:pPr>
      <w:r w:rsidRPr="004E4476">
        <w:rPr>
          <w:rFonts w:asciiTheme="majorBidi" w:hAnsiTheme="majorBidi" w:cstheme="majorBidi"/>
          <w:sz w:val="24"/>
          <w:szCs w:val="24"/>
        </w:rPr>
        <w:t xml:space="preserve">We, however, believe that all these human affairs are managed with justice; far be it from God to do wrong, to punish any one unless the punishment is necessary and merited. It is distinctly stated in the Law, that all is done in accordance with justice; and the words of our Sages generally express the same idea. They clearly say: </w:t>
      </w:r>
      <w:r w:rsidRPr="0014706D">
        <w:rPr>
          <w:rFonts w:asciiTheme="majorBidi" w:hAnsiTheme="majorBidi" w:cstheme="majorBidi"/>
          <w:b/>
          <w:bCs/>
          <w:sz w:val="24"/>
          <w:szCs w:val="24"/>
        </w:rPr>
        <w:t>"There is no death without sin, no sufferings without transgression."</w:t>
      </w:r>
    </w:p>
    <w:p w14:paraId="520E4B60" w14:textId="77777777" w:rsidR="001B3FF6" w:rsidRDefault="001B3FF6" w:rsidP="001B3FF6">
      <w:pPr>
        <w:pStyle w:val="ListParagraph"/>
        <w:spacing w:after="0"/>
        <w:ind w:left="360"/>
        <w:jc w:val="both"/>
        <w:rPr>
          <w:rFonts w:asciiTheme="majorBidi" w:hAnsiTheme="majorBidi" w:cstheme="majorBidi"/>
          <w:b/>
          <w:bCs/>
          <w:sz w:val="24"/>
          <w:szCs w:val="24"/>
        </w:rPr>
      </w:pPr>
    </w:p>
    <w:p w14:paraId="22286FEE" w14:textId="0858CF1D" w:rsidR="00377865" w:rsidRPr="00377865" w:rsidRDefault="00377865" w:rsidP="00377865">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Rambam, </w:t>
      </w:r>
      <w:proofErr w:type="spellStart"/>
      <w:r>
        <w:rPr>
          <w:rFonts w:asciiTheme="majorBidi" w:hAnsiTheme="majorBidi" w:cstheme="majorBidi"/>
          <w:b/>
          <w:bCs/>
          <w:sz w:val="24"/>
          <w:szCs w:val="24"/>
        </w:rPr>
        <w:t>Mishneh</w:t>
      </w:r>
      <w:proofErr w:type="spellEnd"/>
      <w:r>
        <w:rPr>
          <w:rFonts w:asciiTheme="majorBidi" w:hAnsiTheme="majorBidi" w:cstheme="majorBidi"/>
          <w:b/>
          <w:bCs/>
          <w:sz w:val="24"/>
          <w:szCs w:val="24"/>
        </w:rPr>
        <w:t xml:space="preserve"> Torah Laws of Fasts Chapter 1 (translation by Rabbi Francis </w:t>
      </w:r>
      <w:proofErr w:type="spellStart"/>
      <w:r>
        <w:rPr>
          <w:rFonts w:asciiTheme="majorBidi" w:hAnsiTheme="majorBidi" w:cstheme="majorBidi"/>
          <w:b/>
          <w:bCs/>
          <w:sz w:val="24"/>
          <w:szCs w:val="24"/>
        </w:rPr>
        <w:t>Nataf</w:t>
      </w:r>
      <w:proofErr w:type="spellEnd"/>
      <w:r>
        <w:rPr>
          <w:rFonts w:asciiTheme="majorBidi" w:hAnsiTheme="majorBidi" w:cstheme="majorBidi"/>
          <w:b/>
          <w:bCs/>
          <w:sz w:val="24"/>
          <w:szCs w:val="24"/>
        </w:rPr>
        <w:t>)</w:t>
      </w:r>
    </w:p>
    <w:p w14:paraId="6E7E3101" w14:textId="77777777" w:rsidR="00377865" w:rsidRPr="00377865" w:rsidRDefault="00377865" w:rsidP="00377865">
      <w:pPr>
        <w:bidi/>
        <w:jc w:val="both"/>
        <w:rPr>
          <w:rFonts w:asciiTheme="majorBidi" w:hAnsiTheme="majorBidi" w:cstheme="majorBidi"/>
          <w:sz w:val="24"/>
          <w:szCs w:val="24"/>
          <w:rtl/>
          <w:lang w:val="en-US"/>
        </w:rPr>
      </w:pPr>
      <w:r w:rsidRPr="00377865">
        <w:rPr>
          <w:rFonts w:asciiTheme="majorBidi" w:hAnsiTheme="majorBidi" w:cs="Times New Roman"/>
          <w:sz w:val="24"/>
          <w:szCs w:val="24"/>
          <w:rtl/>
          <w:lang w:val="en-US"/>
        </w:rPr>
        <w:t xml:space="preserve">וְדָבָר זֶה מִדַּרְכֵי הַתְּשׁוּבָה הוּא. שֶׁבִּזְמַן שֶׁתָּבוֹא צָרָה וְיִזְעֲקוּ עָלֶיהָ וְיָרִיעוּ יֵדְעוּ </w:t>
      </w:r>
      <w:proofErr w:type="spellStart"/>
      <w:r w:rsidRPr="00377865">
        <w:rPr>
          <w:rFonts w:asciiTheme="majorBidi" w:hAnsiTheme="majorBidi" w:cs="Times New Roman"/>
          <w:sz w:val="24"/>
          <w:szCs w:val="24"/>
          <w:rtl/>
          <w:lang w:val="en-US"/>
        </w:rPr>
        <w:t>הַכּל</w:t>
      </w:r>
      <w:proofErr w:type="spellEnd"/>
      <w:r w:rsidRPr="00377865">
        <w:rPr>
          <w:rFonts w:asciiTheme="majorBidi" w:hAnsiTheme="majorBidi" w:cs="Times New Roman"/>
          <w:sz w:val="24"/>
          <w:szCs w:val="24"/>
          <w:rtl/>
          <w:lang w:val="en-US"/>
        </w:rPr>
        <w:t xml:space="preserve"> שֶׁבִּגְלַל מַעֲשֵׂיהֶם הָרָעִים הוּרַע לָהֶן כַּכָּתוּב (ירמיה ה כה) "עֲוֹנוֹתֵיכֶם הִטּוּ" וְגוֹ'. וְזֶה הוּא שֶׁיִּגְרֹם לָהֶם לְהָסִיר הַצָּרָה מֵעֲלֵיהֶם</w:t>
      </w:r>
      <w:r w:rsidRPr="00377865">
        <w:rPr>
          <w:rFonts w:asciiTheme="majorBidi" w:hAnsiTheme="majorBidi" w:cstheme="majorBidi"/>
          <w:sz w:val="24"/>
          <w:szCs w:val="24"/>
          <w:lang w:val="en-US"/>
        </w:rPr>
        <w:t>:</w:t>
      </w:r>
    </w:p>
    <w:p w14:paraId="6232DCE1" w14:textId="33E1E331" w:rsidR="00377865" w:rsidRPr="00377865" w:rsidRDefault="00377865" w:rsidP="00377865">
      <w:pPr>
        <w:bidi/>
        <w:spacing w:after="0"/>
        <w:jc w:val="both"/>
        <w:rPr>
          <w:rFonts w:asciiTheme="majorBidi" w:hAnsiTheme="majorBidi" w:cs="Times New Roman"/>
          <w:sz w:val="24"/>
          <w:szCs w:val="24"/>
          <w:lang w:val="en-US"/>
        </w:rPr>
      </w:pPr>
      <w:r w:rsidRPr="00377865">
        <w:rPr>
          <w:rFonts w:asciiTheme="majorBidi" w:hAnsiTheme="majorBidi" w:cs="Times New Roman"/>
          <w:sz w:val="24"/>
          <w:szCs w:val="24"/>
          <w:rtl/>
          <w:lang w:val="en-US"/>
        </w:rPr>
        <w:t xml:space="preserve">אֲבָל אִם לֹא יִזְעֲקוּ וְלֹא יָרִיעוּ אֶלָּא יֹאמְרוּ דָּבָר זֶה מִמִּנְהַג הָעוֹלָם אֵרַע לָנוּ וְצָרָה זוֹ נִקְרָה נִקְרֵית. הֲרֵי זוֹ דֶּרֶךְ אַכְזָרִיּוּת וְגוֹרֶמֶת לָהֶם לְהִדַּבֵּק בְּמַעֲשֵׂיהֶם הָרָעִים. וְתוֹסִיף הַצָּרָה צָרוֹת אֲחֵרוֹת. הוּא שֶׁכָּתוּב בַּתּוֹרָה (ויקרא </w:t>
      </w:r>
      <w:proofErr w:type="spellStart"/>
      <w:r w:rsidRPr="00377865">
        <w:rPr>
          <w:rFonts w:asciiTheme="majorBidi" w:hAnsiTheme="majorBidi" w:cs="Times New Roman"/>
          <w:sz w:val="24"/>
          <w:szCs w:val="24"/>
          <w:rtl/>
          <w:lang w:val="en-US"/>
        </w:rPr>
        <w:t>כו</w:t>
      </w:r>
      <w:proofErr w:type="spellEnd"/>
      <w:r w:rsidRPr="00377865">
        <w:rPr>
          <w:rFonts w:asciiTheme="majorBidi" w:hAnsiTheme="majorBidi" w:cs="Times New Roman"/>
          <w:sz w:val="24"/>
          <w:szCs w:val="24"/>
          <w:rtl/>
          <w:lang w:val="en-US"/>
        </w:rPr>
        <w:t xml:space="preserve"> </w:t>
      </w:r>
      <w:proofErr w:type="spellStart"/>
      <w:r w:rsidRPr="00377865">
        <w:rPr>
          <w:rFonts w:asciiTheme="majorBidi" w:hAnsiTheme="majorBidi" w:cs="Times New Roman"/>
          <w:sz w:val="24"/>
          <w:szCs w:val="24"/>
          <w:rtl/>
          <w:lang w:val="en-US"/>
        </w:rPr>
        <w:t>כז</w:t>
      </w:r>
      <w:proofErr w:type="spellEnd"/>
      <w:r w:rsidRPr="00377865">
        <w:rPr>
          <w:rFonts w:asciiTheme="majorBidi" w:hAnsiTheme="majorBidi" w:cs="Times New Roman"/>
          <w:sz w:val="24"/>
          <w:szCs w:val="24"/>
          <w:rtl/>
          <w:lang w:val="en-US"/>
        </w:rPr>
        <w:t xml:space="preserve">) "וַהֲלַכְתֶּם עִמִּי בְּקֶרִי" (ויקרא </w:t>
      </w:r>
      <w:proofErr w:type="spellStart"/>
      <w:r w:rsidRPr="00377865">
        <w:rPr>
          <w:rFonts w:asciiTheme="majorBidi" w:hAnsiTheme="majorBidi" w:cs="Times New Roman"/>
          <w:sz w:val="24"/>
          <w:szCs w:val="24"/>
          <w:rtl/>
          <w:lang w:val="en-US"/>
        </w:rPr>
        <w:t>כו</w:t>
      </w:r>
      <w:proofErr w:type="spellEnd"/>
      <w:r w:rsidRPr="00377865">
        <w:rPr>
          <w:rFonts w:asciiTheme="majorBidi" w:hAnsiTheme="majorBidi" w:cs="Times New Roman"/>
          <w:sz w:val="24"/>
          <w:szCs w:val="24"/>
          <w:rtl/>
          <w:lang w:val="en-US"/>
        </w:rPr>
        <w:t xml:space="preserve"> </w:t>
      </w:r>
      <w:proofErr w:type="spellStart"/>
      <w:r w:rsidRPr="00377865">
        <w:rPr>
          <w:rFonts w:asciiTheme="majorBidi" w:hAnsiTheme="majorBidi" w:cs="Times New Roman"/>
          <w:sz w:val="24"/>
          <w:szCs w:val="24"/>
          <w:rtl/>
          <w:lang w:val="en-US"/>
        </w:rPr>
        <w:t>כח</w:t>
      </w:r>
      <w:proofErr w:type="spellEnd"/>
      <w:r w:rsidRPr="00377865">
        <w:rPr>
          <w:rFonts w:asciiTheme="majorBidi" w:hAnsiTheme="majorBidi" w:cs="Times New Roman"/>
          <w:sz w:val="24"/>
          <w:szCs w:val="24"/>
          <w:rtl/>
          <w:lang w:val="en-US"/>
        </w:rPr>
        <w:t>) "וְהָלַכְתִּי גַּם אֲנִי עִמָּכֶם בַּחֲמַת קֶרִי". כְּלוֹמַר כְּשֶׁאָבִיא עֲלֵיכֶם צָרָה כְּדֵי שֶׁתָּשׁוּבוּ אִם תֹּאמְרוּ שֶׁהִיא קֶרִי אוֹסִיף לָכֶם חֲמַת אוֹתוֹ קֶרִי:</w:t>
      </w:r>
    </w:p>
    <w:p w14:paraId="662949B9" w14:textId="77777777" w:rsidR="00377865" w:rsidRPr="00377865" w:rsidRDefault="00377865" w:rsidP="00377865">
      <w:pPr>
        <w:jc w:val="both"/>
        <w:rPr>
          <w:rFonts w:asciiTheme="majorBidi" w:hAnsiTheme="majorBidi" w:cstheme="majorBidi"/>
          <w:sz w:val="24"/>
          <w:szCs w:val="24"/>
          <w:lang w:val="en-US"/>
        </w:rPr>
      </w:pPr>
      <w:r w:rsidRPr="00377865">
        <w:rPr>
          <w:rFonts w:asciiTheme="majorBidi" w:hAnsiTheme="majorBidi" w:cstheme="majorBidi"/>
          <w:sz w:val="24"/>
          <w:szCs w:val="24"/>
          <w:lang w:val="en-US"/>
        </w:rPr>
        <w:t>And this thing is from the ways of repentance. For when a trouble comes and they yell out about it and sound [trumpets], everyone will know that it was because of their evil deeds that this bad was done to them. As it is stated (Jeremiah 5:25), "It is your iniquities that have diverted, etc." And this is what will cause them to remove the trouble from upon them.</w:t>
      </w:r>
    </w:p>
    <w:p w14:paraId="31F68585" w14:textId="31F43380" w:rsidR="00377865" w:rsidRDefault="00377865" w:rsidP="00377865">
      <w:pPr>
        <w:jc w:val="both"/>
        <w:rPr>
          <w:rFonts w:asciiTheme="majorBidi" w:hAnsiTheme="majorBidi" w:cstheme="majorBidi"/>
          <w:sz w:val="24"/>
          <w:szCs w:val="24"/>
          <w:lang w:val="en-US"/>
        </w:rPr>
      </w:pPr>
      <w:r w:rsidRPr="00377865">
        <w:rPr>
          <w:rFonts w:asciiTheme="majorBidi" w:hAnsiTheme="majorBidi" w:cstheme="majorBidi"/>
          <w:sz w:val="24"/>
          <w:szCs w:val="24"/>
          <w:lang w:val="en-US"/>
        </w:rPr>
        <w:t xml:space="preserve">But if they do not cry out and sound [trumpets], but rather say, "What has happened to us is the way of the world, and this trouble is merely happenstance" — </w:t>
      </w:r>
      <w:r w:rsidRPr="00377865">
        <w:rPr>
          <w:rFonts w:asciiTheme="majorBidi" w:hAnsiTheme="majorBidi" w:cstheme="majorBidi"/>
          <w:b/>
          <w:bCs/>
          <w:sz w:val="24"/>
          <w:szCs w:val="24"/>
          <w:lang w:val="en-US"/>
        </w:rPr>
        <w:t>it is surely the way of cruelty</w:t>
      </w:r>
      <w:r w:rsidRPr="00377865">
        <w:rPr>
          <w:rFonts w:asciiTheme="majorBidi" w:hAnsiTheme="majorBidi" w:cstheme="majorBidi"/>
          <w:sz w:val="24"/>
          <w:szCs w:val="24"/>
          <w:lang w:val="en-US"/>
        </w:rPr>
        <w:t>, and it causes them to stick to their bad deeds. And the trouble will add other troubles. About this is it written in the Torah (Leviticus 26: 27-28), "but walk arbitrarily with Me. Then I will (also) walk arbitrarily with you in fury." That is to say, "When I will bring upon you troubles — if you will say that it is arbitrary, I will increase the fury of this arbitrariness."</w:t>
      </w:r>
    </w:p>
    <w:p w14:paraId="006888E6" w14:textId="5F36BEFB" w:rsidR="00A34F71" w:rsidRPr="00A34F71" w:rsidRDefault="00A34F71" w:rsidP="00A34F71">
      <w:pPr>
        <w:pStyle w:val="ListParagraph"/>
        <w:numPr>
          <w:ilvl w:val="0"/>
          <w:numId w:val="2"/>
        </w:numPr>
        <w:spacing w:after="0"/>
        <w:jc w:val="both"/>
        <w:rPr>
          <w:rFonts w:asciiTheme="majorBidi" w:hAnsiTheme="majorBidi" w:cstheme="majorBidi"/>
          <w:sz w:val="24"/>
          <w:szCs w:val="24"/>
          <w:lang w:val="en-US"/>
        </w:rPr>
      </w:pPr>
      <w:proofErr w:type="spellStart"/>
      <w:r>
        <w:rPr>
          <w:rFonts w:asciiTheme="majorBidi" w:hAnsiTheme="majorBidi" w:cstheme="majorBidi"/>
          <w:b/>
          <w:bCs/>
          <w:sz w:val="24"/>
          <w:szCs w:val="24"/>
          <w:lang w:val="en-US"/>
        </w:rPr>
        <w:t>Maharal</w:t>
      </w:r>
      <w:proofErr w:type="spellEnd"/>
      <w:r>
        <w:rPr>
          <w:rFonts w:asciiTheme="majorBidi" w:hAnsiTheme="majorBidi" w:cstheme="majorBidi"/>
          <w:b/>
          <w:bCs/>
          <w:sz w:val="24"/>
          <w:szCs w:val="24"/>
          <w:lang w:val="en-US"/>
        </w:rPr>
        <w:t xml:space="preserve">, Baur </w:t>
      </w:r>
      <w:proofErr w:type="spellStart"/>
      <w:r>
        <w:rPr>
          <w:rFonts w:asciiTheme="majorBidi" w:hAnsiTheme="majorBidi" w:cstheme="majorBidi"/>
          <w:b/>
          <w:bCs/>
          <w:sz w:val="24"/>
          <w:szCs w:val="24"/>
          <w:lang w:val="en-US"/>
        </w:rPr>
        <w:t>Hagolah</w:t>
      </w:r>
      <w:proofErr w:type="spellEnd"/>
      <w:r>
        <w:rPr>
          <w:rFonts w:asciiTheme="majorBidi" w:hAnsiTheme="majorBidi" w:cstheme="majorBidi"/>
          <w:b/>
          <w:bCs/>
          <w:sz w:val="24"/>
          <w:szCs w:val="24"/>
          <w:lang w:val="en-US"/>
        </w:rPr>
        <w:t xml:space="preserve"> Chapter 4</w:t>
      </w:r>
    </w:p>
    <w:p w14:paraId="52498B68" w14:textId="290A4ACB" w:rsidR="00A34F71" w:rsidRPr="00A34F71" w:rsidRDefault="00A34F71" w:rsidP="00A34F71">
      <w:pPr>
        <w:bidi/>
        <w:jc w:val="both"/>
        <w:rPr>
          <w:rFonts w:asciiTheme="majorBidi" w:hAnsiTheme="majorBidi" w:cstheme="majorBidi"/>
          <w:sz w:val="24"/>
          <w:szCs w:val="24"/>
          <w:lang w:val="en-US"/>
        </w:rPr>
      </w:pPr>
      <w:r w:rsidRPr="00A34F71">
        <w:rPr>
          <w:rFonts w:asciiTheme="majorBidi" w:hAnsiTheme="majorBidi" w:cs="Times New Roman"/>
          <w:sz w:val="24"/>
          <w:szCs w:val="24"/>
          <w:rtl/>
          <w:lang w:val="en-US"/>
        </w:rPr>
        <w:t xml:space="preserve">זה כי לא דברו חכמים מהטבע כי </w:t>
      </w:r>
      <w:proofErr w:type="spellStart"/>
      <w:r w:rsidRPr="00A34F71">
        <w:rPr>
          <w:rFonts w:asciiTheme="majorBidi" w:hAnsiTheme="majorBidi" w:cs="Times New Roman"/>
          <w:sz w:val="24"/>
          <w:szCs w:val="24"/>
          <w:rtl/>
          <w:lang w:val="en-US"/>
        </w:rPr>
        <w:t>בודאי</w:t>
      </w:r>
      <w:proofErr w:type="spellEnd"/>
      <w:r w:rsidRPr="00A34F71">
        <w:rPr>
          <w:rFonts w:asciiTheme="majorBidi" w:hAnsiTheme="majorBidi" w:cs="Times New Roman"/>
          <w:sz w:val="24"/>
          <w:szCs w:val="24"/>
          <w:rtl/>
          <w:lang w:val="en-US"/>
        </w:rPr>
        <w:t xml:space="preserve"> שיש טבע מחייב את הרעשה כמו שמבואר בספרי הטבע, אבל חכמים לא יביטו אל הטבע, ודעתם כי אף כי יש טבע פועלת, מכל מקום מן השם יתברך התחייב הטבע. ודבר זה הוא בכל הנבראים, שאין ספק כי הטבע פועל יצירת האדם כאשר ידוע, מכל מקום אין ראוי שיהיה נתלה הדבר בטבע בלבד כ"א בשם יתברך</w:t>
      </w:r>
    </w:p>
    <w:p w14:paraId="1ECB24A8" w14:textId="370CF457" w:rsidR="0014706D" w:rsidRDefault="0014706D" w:rsidP="00377865">
      <w:pPr>
        <w:spacing w:after="0"/>
        <w:jc w:val="both"/>
        <w:rPr>
          <w:rFonts w:asciiTheme="majorBidi" w:hAnsiTheme="majorBidi" w:cstheme="majorBidi"/>
          <w:b/>
          <w:bCs/>
          <w:sz w:val="24"/>
          <w:szCs w:val="24"/>
        </w:rPr>
      </w:pPr>
      <w:r w:rsidRPr="0014706D">
        <w:rPr>
          <w:rFonts w:asciiTheme="majorBidi" w:hAnsiTheme="majorBidi" w:cstheme="majorBidi"/>
          <w:b/>
          <w:bCs/>
          <w:sz w:val="24"/>
          <w:szCs w:val="24"/>
        </w:rPr>
        <w:t>Modern Perspectives</w:t>
      </w:r>
    </w:p>
    <w:p w14:paraId="2B6B5981" w14:textId="77777777" w:rsidR="00A34F71" w:rsidRDefault="000C7957" w:rsidP="000C7957">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Rabbi Menachem Mendel </w:t>
      </w:r>
      <w:proofErr w:type="spellStart"/>
      <w:r>
        <w:rPr>
          <w:rFonts w:asciiTheme="majorBidi" w:hAnsiTheme="majorBidi" w:cstheme="majorBidi"/>
          <w:b/>
          <w:bCs/>
          <w:sz w:val="24"/>
          <w:szCs w:val="24"/>
        </w:rPr>
        <w:t>Schneerson</w:t>
      </w:r>
      <w:proofErr w:type="spellEnd"/>
      <w:r>
        <w:rPr>
          <w:rFonts w:asciiTheme="majorBidi" w:hAnsiTheme="majorBidi" w:cstheme="majorBidi"/>
          <w:b/>
          <w:bCs/>
          <w:sz w:val="24"/>
          <w:szCs w:val="24"/>
        </w:rPr>
        <w:t xml:space="preserve">, Sermon for </w:t>
      </w:r>
      <w:proofErr w:type="spellStart"/>
      <w:r w:rsidR="00A34F71">
        <w:rPr>
          <w:rFonts w:asciiTheme="majorBidi" w:hAnsiTheme="majorBidi" w:cstheme="majorBidi"/>
          <w:b/>
          <w:bCs/>
          <w:sz w:val="24"/>
          <w:szCs w:val="24"/>
        </w:rPr>
        <w:t>Vayechi</w:t>
      </w:r>
      <w:proofErr w:type="spellEnd"/>
      <w:r w:rsidR="00A34F71">
        <w:rPr>
          <w:rFonts w:asciiTheme="majorBidi" w:hAnsiTheme="majorBidi" w:cstheme="majorBidi"/>
          <w:b/>
          <w:bCs/>
          <w:sz w:val="24"/>
          <w:szCs w:val="24"/>
        </w:rPr>
        <w:t xml:space="preserve"> 1991</w:t>
      </w:r>
    </w:p>
    <w:p w14:paraId="070679F6" w14:textId="7D73074B" w:rsidR="000C7957" w:rsidRDefault="00A34F71" w:rsidP="00A34F71">
      <w:pPr>
        <w:bidi/>
        <w:spacing w:after="0"/>
        <w:jc w:val="both"/>
        <w:rPr>
          <w:rFonts w:asciiTheme="majorBidi" w:hAnsiTheme="majorBidi" w:cstheme="majorBidi"/>
          <w:sz w:val="24"/>
          <w:szCs w:val="24"/>
        </w:rPr>
      </w:pPr>
      <w:r w:rsidRPr="00A34F71">
        <w:rPr>
          <w:rFonts w:asciiTheme="majorBidi" w:hAnsiTheme="majorBidi" w:cs="Times New Roman"/>
          <w:sz w:val="24"/>
          <w:szCs w:val="24"/>
          <w:rtl/>
        </w:rPr>
        <w:t xml:space="preserve">ובנדון–דידן: השמדת ששה </w:t>
      </w:r>
      <w:proofErr w:type="spellStart"/>
      <w:r w:rsidRPr="00A34F71">
        <w:rPr>
          <w:rFonts w:asciiTheme="majorBidi" w:hAnsiTheme="majorBidi" w:cs="Times New Roman"/>
          <w:sz w:val="24"/>
          <w:szCs w:val="24"/>
          <w:rtl/>
        </w:rPr>
        <w:t>מליון</w:t>
      </w:r>
      <w:proofErr w:type="spellEnd"/>
      <w:r w:rsidRPr="00A34F71">
        <w:rPr>
          <w:rFonts w:asciiTheme="majorBidi" w:hAnsiTheme="majorBidi" w:cs="Times New Roman"/>
          <w:sz w:val="24"/>
          <w:szCs w:val="24"/>
          <w:rtl/>
        </w:rPr>
        <w:t xml:space="preserve"> יהודים באכזריות הכי גדולה ונוראה – שואה איומה שלא </w:t>
      </w:r>
      <w:proofErr w:type="spellStart"/>
      <w:r w:rsidRPr="00A34F71">
        <w:rPr>
          <w:rFonts w:asciiTheme="majorBidi" w:hAnsiTheme="majorBidi" w:cs="Times New Roman"/>
          <w:sz w:val="24"/>
          <w:szCs w:val="24"/>
          <w:rtl/>
        </w:rPr>
        <w:t>היתה</w:t>
      </w:r>
      <w:proofErr w:type="spellEnd"/>
      <w:r w:rsidRPr="00A34F71">
        <w:rPr>
          <w:rFonts w:asciiTheme="majorBidi" w:hAnsiTheme="majorBidi" w:cs="Times New Roman"/>
          <w:sz w:val="24"/>
          <w:szCs w:val="24"/>
          <w:rtl/>
        </w:rPr>
        <w:t xml:space="preserve"> (ולא תהיה רחמנא–</w:t>
      </w:r>
      <w:proofErr w:type="spellStart"/>
      <w:r w:rsidRPr="00A34F71">
        <w:rPr>
          <w:rFonts w:asciiTheme="majorBidi" w:hAnsiTheme="majorBidi" w:cs="Times New Roman"/>
          <w:sz w:val="24"/>
          <w:szCs w:val="24"/>
          <w:rtl/>
        </w:rPr>
        <w:t>לצלן</w:t>
      </w:r>
      <w:proofErr w:type="spellEnd"/>
      <w:r w:rsidRPr="00A34F71">
        <w:rPr>
          <w:rFonts w:asciiTheme="majorBidi" w:hAnsiTheme="majorBidi" w:cs="Times New Roman"/>
          <w:sz w:val="24"/>
          <w:szCs w:val="24"/>
          <w:rtl/>
        </w:rPr>
        <w:t xml:space="preserve">) דוגמתה במשך כל הדורות – לא יכולה להיות בתור עונש על עונות, שכן, אפילו השטן עצמו לא יוכל למצוא חשבת עונות בדור ההוא שיהיה בו כדי להצדיק ח"ו עונש חמור כזה, אין לנו שום הסבר וביאור כלל וכלל על השואה. אין לנו שום הסבר וביאור (ע"פ חכמת התורה) כלל וכלל על השואה, כי–אם רק ידיעת העובדה ש"כך עלה במחשבה לפני", ואשר "גזירה היא מלפני" … </w:t>
      </w:r>
      <w:proofErr w:type="spellStart"/>
      <w:r w:rsidRPr="00A34F71">
        <w:rPr>
          <w:rFonts w:asciiTheme="majorBidi" w:hAnsiTheme="majorBidi" w:cs="Times New Roman"/>
          <w:sz w:val="24"/>
          <w:szCs w:val="24"/>
          <w:rtl/>
        </w:rPr>
        <w:t>ובודאי</w:t>
      </w:r>
      <w:proofErr w:type="spellEnd"/>
      <w:r w:rsidRPr="00A34F71">
        <w:rPr>
          <w:rFonts w:asciiTheme="majorBidi" w:hAnsiTheme="majorBidi" w:cs="Times New Roman"/>
          <w:sz w:val="24"/>
          <w:szCs w:val="24"/>
          <w:rtl/>
        </w:rPr>
        <w:t xml:space="preserve"> </w:t>
      </w:r>
      <w:proofErr w:type="spellStart"/>
      <w:r w:rsidRPr="00A34F71">
        <w:rPr>
          <w:rFonts w:asciiTheme="majorBidi" w:hAnsiTheme="majorBidi" w:cs="Times New Roman"/>
          <w:sz w:val="24"/>
          <w:szCs w:val="24"/>
          <w:rtl/>
        </w:rPr>
        <w:t>ובודאי</w:t>
      </w:r>
      <w:proofErr w:type="spellEnd"/>
      <w:r w:rsidRPr="00A34F71">
        <w:rPr>
          <w:rFonts w:asciiTheme="majorBidi" w:hAnsiTheme="majorBidi" w:cs="Times New Roman"/>
          <w:sz w:val="24"/>
          <w:szCs w:val="24"/>
          <w:rtl/>
        </w:rPr>
        <w:t xml:space="preserve"> לא ההסבר </w:t>
      </w:r>
      <w:proofErr w:type="spellStart"/>
      <w:r w:rsidRPr="00A34F71">
        <w:rPr>
          <w:rFonts w:asciiTheme="majorBidi" w:hAnsiTheme="majorBidi" w:cs="Times New Roman"/>
          <w:sz w:val="24"/>
          <w:szCs w:val="24"/>
          <w:rtl/>
        </w:rPr>
        <w:t>דעונש</w:t>
      </w:r>
      <w:proofErr w:type="spellEnd"/>
      <w:r w:rsidRPr="00A34F71">
        <w:rPr>
          <w:rFonts w:asciiTheme="majorBidi" w:hAnsiTheme="majorBidi" w:cs="Times New Roman"/>
          <w:sz w:val="24"/>
          <w:szCs w:val="24"/>
          <w:rtl/>
        </w:rPr>
        <w:t xml:space="preserve"> על עונות.</w:t>
      </w:r>
      <w:r w:rsidR="000C7957" w:rsidRPr="00A34F71">
        <w:rPr>
          <w:rFonts w:asciiTheme="majorBidi" w:hAnsiTheme="majorBidi" w:cstheme="majorBidi"/>
          <w:sz w:val="24"/>
          <w:szCs w:val="24"/>
        </w:rPr>
        <w:t xml:space="preserve"> </w:t>
      </w:r>
    </w:p>
    <w:p w14:paraId="1946E469" w14:textId="17A6627F" w:rsidR="00A34F71" w:rsidRDefault="00A34F71" w:rsidP="00A34F71">
      <w:pPr>
        <w:spacing w:after="0"/>
        <w:jc w:val="both"/>
        <w:rPr>
          <w:rFonts w:asciiTheme="majorBidi" w:hAnsiTheme="majorBidi" w:cstheme="majorBidi"/>
          <w:sz w:val="24"/>
          <w:szCs w:val="24"/>
        </w:rPr>
      </w:pPr>
      <w:r>
        <w:rPr>
          <w:rFonts w:asciiTheme="majorBidi" w:hAnsiTheme="majorBidi" w:cstheme="majorBidi"/>
          <w:sz w:val="24"/>
          <w:szCs w:val="24"/>
        </w:rPr>
        <w:t xml:space="preserve">An in our case, the murder of six million Jews in the greatest and cruelty, a horrific Holocaust that had no precedent (and will not happen again May the Merciful Save us) throughout all the generations- can’t be a punishment for sins, for the Satan himself couldn’t find a calculation of sins in that generation to justify Heaven forbid such a punishment. We have no explanation at all for the Holocaust. We have no explanation or reason (based on Torah wisdom at all for the Holocaust, rather we just know that “this was the thought that ascended in front of Me”, and that “it’s decree in front of me” and certainly not a punishment for sins. </w:t>
      </w:r>
    </w:p>
    <w:p w14:paraId="40EBD3D6" w14:textId="29CF85A5" w:rsidR="00A34F71" w:rsidRPr="00A34F71" w:rsidRDefault="00A34F71" w:rsidP="00A34F71">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14:paraId="6D69DFA2" w14:textId="12BE5973" w:rsidR="00377865" w:rsidRDefault="00377865" w:rsidP="00377865">
      <w:pPr>
        <w:pStyle w:val="ListParagraph"/>
        <w:numPr>
          <w:ilvl w:val="0"/>
          <w:numId w:val="2"/>
        </w:num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Rabbi Joseph B. </w:t>
      </w:r>
      <w:proofErr w:type="spellStart"/>
      <w:r>
        <w:rPr>
          <w:rFonts w:asciiTheme="majorBidi" w:hAnsiTheme="majorBidi" w:cstheme="majorBidi"/>
          <w:b/>
          <w:bCs/>
          <w:sz w:val="24"/>
          <w:szCs w:val="24"/>
        </w:rPr>
        <w:t>Soloveichik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Kol</w:t>
      </w:r>
      <w:proofErr w:type="spellEnd"/>
      <w:r>
        <w:rPr>
          <w:rFonts w:asciiTheme="majorBidi" w:hAnsiTheme="majorBidi" w:cstheme="majorBidi"/>
          <w:b/>
          <w:bCs/>
          <w:sz w:val="24"/>
          <w:szCs w:val="24"/>
        </w:rPr>
        <w:t xml:space="preserve"> Dodi </w:t>
      </w:r>
      <w:proofErr w:type="spellStart"/>
      <w:r>
        <w:rPr>
          <w:rFonts w:asciiTheme="majorBidi" w:hAnsiTheme="majorBidi" w:cstheme="majorBidi"/>
          <w:b/>
          <w:bCs/>
          <w:sz w:val="24"/>
          <w:szCs w:val="24"/>
        </w:rPr>
        <w:t>Dofek</w:t>
      </w:r>
      <w:proofErr w:type="spellEnd"/>
      <w:r>
        <w:rPr>
          <w:rFonts w:asciiTheme="majorBidi" w:hAnsiTheme="majorBidi" w:cstheme="majorBidi"/>
          <w:b/>
          <w:bCs/>
          <w:sz w:val="24"/>
          <w:szCs w:val="24"/>
        </w:rPr>
        <w:t xml:space="preserve"> pg. 8, Translated by David Z. Gordon</w:t>
      </w:r>
    </w:p>
    <w:p w14:paraId="68C70B64" w14:textId="521DCDE2" w:rsidR="000C7957" w:rsidRDefault="00377865" w:rsidP="00DA7A23">
      <w:pPr>
        <w:pStyle w:val="en"/>
        <w:spacing w:before="0" w:beforeAutospacing="0" w:after="0" w:afterAutospacing="0"/>
        <w:jc w:val="both"/>
        <w:rPr>
          <w:lang w:val="en"/>
        </w:rPr>
      </w:pPr>
      <w:r>
        <w:rPr>
          <w:lang w:val="en"/>
        </w:rPr>
        <w:t xml:space="preserve">We do not wonder about the ineffable ways </w:t>
      </w:r>
      <w:r>
        <w:rPr>
          <w:cs/>
          <w:lang w:val="en"/>
        </w:rPr>
        <w:t>‎</w:t>
      </w:r>
      <w:r>
        <w:rPr>
          <w:lang w:val="en"/>
        </w:rPr>
        <w:t xml:space="preserve">of the Holy One, but </w:t>
      </w:r>
      <w:r>
        <w:rPr>
          <w:cs/>
          <w:lang w:val="en"/>
        </w:rPr>
        <w:t>‎</w:t>
      </w:r>
      <w:r>
        <w:rPr>
          <w:lang w:val="en"/>
        </w:rPr>
        <w:t xml:space="preserve">instead ponder the paths man must take when evil leaps up at him. We ask </w:t>
      </w:r>
      <w:r>
        <w:rPr>
          <w:cs/>
          <w:lang w:val="en"/>
        </w:rPr>
        <w:t>‎</w:t>
      </w:r>
      <w:r>
        <w:rPr>
          <w:lang w:val="en"/>
        </w:rPr>
        <w:t xml:space="preserve">not about the reason </w:t>
      </w:r>
      <w:r>
        <w:rPr>
          <w:cs/>
          <w:lang w:val="en"/>
        </w:rPr>
        <w:t>‎</w:t>
      </w:r>
      <w:r>
        <w:rPr>
          <w:lang w:val="en"/>
        </w:rPr>
        <w:t xml:space="preserve">for evil and its purpose, but rather about its rectification and uplifting. How </w:t>
      </w:r>
      <w:r>
        <w:rPr>
          <w:cs/>
          <w:lang w:val="en"/>
        </w:rPr>
        <w:t>‎</w:t>
      </w:r>
      <w:r>
        <w:rPr>
          <w:lang w:val="en"/>
        </w:rPr>
        <w:t xml:space="preserve">should a man react in a </w:t>
      </w:r>
      <w:r>
        <w:rPr>
          <w:cs/>
          <w:lang w:val="en"/>
        </w:rPr>
        <w:t>‎</w:t>
      </w:r>
      <w:r>
        <w:rPr>
          <w:lang w:val="en"/>
        </w:rPr>
        <w:t>time of distress? What should a person do so as not to rot in his affliction?</w:t>
      </w:r>
      <w:r>
        <w:rPr>
          <w:cs/>
          <w:lang w:val="en"/>
        </w:rPr>
        <w:t>‎</w:t>
      </w:r>
      <w:r>
        <w:rPr>
          <w:lang w:val="en"/>
        </w:rPr>
        <w:t xml:space="preserve"> The halakhic answer to this question is </w:t>
      </w:r>
      <w:proofErr w:type="gramStart"/>
      <w:r>
        <w:rPr>
          <w:lang w:val="en"/>
        </w:rPr>
        <w:t>very simple</w:t>
      </w:r>
      <w:proofErr w:type="gramEnd"/>
      <w:r>
        <w:rPr>
          <w:lang w:val="en"/>
        </w:rPr>
        <w:t xml:space="preserve">. Suffering comes to elevate man, to purify </w:t>
      </w:r>
      <w:r>
        <w:rPr>
          <w:cs/>
          <w:lang w:val="en"/>
        </w:rPr>
        <w:t>‎</w:t>
      </w:r>
      <w:r>
        <w:rPr>
          <w:lang w:val="en"/>
        </w:rPr>
        <w:t xml:space="preserve">his </w:t>
      </w:r>
      <w:r>
        <w:rPr>
          <w:cs/>
          <w:lang w:val="en"/>
        </w:rPr>
        <w:t>‎</w:t>
      </w:r>
      <w:r>
        <w:rPr>
          <w:lang w:val="en"/>
        </w:rPr>
        <w:t xml:space="preserve">spirit and sanctify him, to cleanse his mind and purify it from the chaff of superficiality and </w:t>
      </w:r>
      <w:r>
        <w:rPr>
          <w:cs/>
          <w:lang w:val="en"/>
        </w:rPr>
        <w:t>‎</w:t>
      </w:r>
      <w:r>
        <w:rPr>
          <w:lang w:val="en"/>
        </w:rPr>
        <w:t xml:space="preserve">the </w:t>
      </w:r>
      <w:r>
        <w:rPr>
          <w:cs/>
          <w:lang w:val="en"/>
        </w:rPr>
        <w:t>‎</w:t>
      </w:r>
      <w:r>
        <w:rPr>
          <w:lang w:val="en"/>
        </w:rPr>
        <w:t xml:space="preserve">dross of crudeness; to sensitize his soul and expand his horizons. In general, the purpose </w:t>
      </w:r>
      <w:r>
        <w:rPr>
          <w:cs/>
          <w:lang w:val="en"/>
        </w:rPr>
        <w:t>‎</w:t>
      </w:r>
      <w:r>
        <w:rPr>
          <w:lang w:val="en"/>
        </w:rPr>
        <w:t xml:space="preserve">of </w:t>
      </w:r>
      <w:r>
        <w:rPr>
          <w:cs/>
          <w:lang w:val="en"/>
        </w:rPr>
        <w:t>‎</w:t>
      </w:r>
      <w:r>
        <w:rPr>
          <w:lang w:val="en"/>
        </w:rPr>
        <w:t xml:space="preserve">suffering is to repair the imperfection in man’s persona. The </w:t>
      </w:r>
      <w:proofErr w:type="spellStart"/>
      <w:r>
        <w:rPr>
          <w:lang w:val="en"/>
        </w:rPr>
        <w:t>halakhah</w:t>
      </w:r>
      <w:proofErr w:type="spellEnd"/>
      <w:r>
        <w:rPr>
          <w:lang w:val="en"/>
        </w:rPr>
        <w:t xml:space="preserve"> teaches us that an </w:t>
      </w:r>
      <w:r>
        <w:rPr>
          <w:cs/>
          <w:lang w:val="en"/>
        </w:rPr>
        <w:t>‎</w:t>
      </w:r>
      <w:r>
        <w:rPr>
          <w:lang w:val="en"/>
        </w:rPr>
        <w:t xml:space="preserve">afflicted </w:t>
      </w:r>
      <w:r>
        <w:rPr>
          <w:cs/>
          <w:lang w:val="en"/>
        </w:rPr>
        <w:t>‎</w:t>
      </w:r>
      <w:r>
        <w:rPr>
          <w:lang w:val="en"/>
        </w:rPr>
        <w:t xml:space="preserve">person commits a criminal act if he allows his pain to go for naught and to remain without </w:t>
      </w:r>
      <w:r>
        <w:rPr>
          <w:cs/>
          <w:lang w:val="en"/>
        </w:rPr>
        <w:t>‎</w:t>
      </w:r>
      <w:r>
        <w:rPr>
          <w:lang w:val="en"/>
        </w:rPr>
        <w:t xml:space="preserve">meaning </w:t>
      </w:r>
      <w:r>
        <w:rPr>
          <w:cs/>
          <w:lang w:val="en"/>
        </w:rPr>
        <w:t>‎</w:t>
      </w:r>
      <w:r>
        <w:rPr>
          <w:lang w:val="en"/>
        </w:rPr>
        <w:t xml:space="preserve">or purpose. Suffering appears in the world in order to contribute something to man, in </w:t>
      </w:r>
      <w:r>
        <w:rPr>
          <w:cs/>
          <w:lang w:val="en"/>
        </w:rPr>
        <w:t>‎</w:t>
      </w:r>
      <w:r>
        <w:rPr>
          <w:lang w:val="en"/>
        </w:rPr>
        <w:t xml:space="preserve">order to </w:t>
      </w:r>
      <w:r>
        <w:rPr>
          <w:cs/>
          <w:lang w:val="en"/>
        </w:rPr>
        <w:t>‎</w:t>
      </w:r>
      <w:r>
        <w:rPr>
          <w:lang w:val="en"/>
        </w:rPr>
        <w:t xml:space="preserve">atone for him, in order to redeem him from moral impurity, from crudeness and lowliness </w:t>
      </w:r>
      <w:r>
        <w:rPr>
          <w:cs/>
          <w:lang w:val="en"/>
        </w:rPr>
        <w:t>‎</w:t>
      </w:r>
      <w:r>
        <w:rPr>
          <w:lang w:val="en"/>
        </w:rPr>
        <w:t xml:space="preserve">of spirit. </w:t>
      </w:r>
      <w:r>
        <w:rPr>
          <w:cs/>
          <w:lang w:val="en"/>
        </w:rPr>
        <w:t>‎</w:t>
      </w:r>
      <w:r>
        <w:rPr>
          <w:lang w:val="en"/>
        </w:rPr>
        <w:t>The sufferer must arise there from, purified, refined, and cleansed.</w:t>
      </w:r>
    </w:p>
    <w:p w14:paraId="5C704A0A" w14:textId="77777777" w:rsidR="00DA7A23" w:rsidRPr="00A34F71" w:rsidRDefault="00DA7A23" w:rsidP="00DA7A23">
      <w:pPr>
        <w:pStyle w:val="en"/>
        <w:spacing w:before="0" w:beforeAutospacing="0" w:after="0" w:afterAutospacing="0"/>
        <w:jc w:val="both"/>
        <w:rPr>
          <w:rFonts w:hint="cs"/>
          <w:lang w:val="en"/>
        </w:rPr>
      </w:pPr>
    </w:p>
    <w:p w14:paraId="2B7A526B" w14:textId="3BF4D07B" w:rsidR="00377865" w:rsidRPr="000C7957" w:rsidRDefault="00377865" w:rsidP="000C7957">
      <w:pPr>
        <w:pStyle w:val="ListParagraph"/>
        <w:numPr>
          <w:ilvl w:val="0"/>
          <w:numId w:val="2"/>
        </w:numPr>
        <w:spacing w:after="0"/>
        <w:jc w:val="both"/>
        <w:rPr>
          <w:rFonts w:asciiTheme="majorBidi" w:hAnsiTheme="majorBidi" w:cstheme="majorBidi"/>
          <w:b/>
          <w:bCs/>
          <w:sz w:val="24"/>
          <w:szCs w:val="24"/>
          <w:lang w:val="en"/>
        </w:rPr>
      </w:pPr>
      <w:r w:rsidRPr="000C7957">
        <w:rPr>
          <w:rFonts w:asciiTheme="majorBidi" w:hAnsiTheme="majorBidi" w:cstheme="majorBidi"/>
          <w:b/>
          <w:bCs/>
          <w:sz w:val="24"/>
          <w:szCs w:val="24"/>
          <w:lang w:val="en"/>
        </w:rPr>
        <w:t xml:space="preserve">Rabbi </w:t>
      </w:r>
      <w:proofErr w:type="spellStart"/>
      <w:r w:rsidRPr="000C7957">
        <w:rPr>
          <w:rFonts w:asciiTheme="majorBidi" w:hAnsiTheme="majorBidi" w:cstheme="majorBidi"/>
          <w:b/>
          <w:bCs/>
          <w:sz w:val="24"/>
          <w:szCs w:val="24"/>
          <w:lang w:val="en"/>
        </w:rPr>
        <w:t>Kalonymus</w:t>
      </w:r>
      <w:proofErr w:type="spellEnd"/>
      <w:r w:rsidRPr="000C7957">
        <w:rPr>
          <w:rFonts w:asciiTheme="majorBidi" w:hAnsiTheme="majorBidi" w:cstheme="majorBidi"/>
          <w:b/>
          <w:bCs/>
          <w:sz w:val="24"/>
          <w:szCs w:val="24"/>
          <w:lang w:val="en"/>
        </w:rPr>
        <w:t xml:space="preserve"> Kalman Shapira, </w:t>
      </w:r>
      <w:proofErr w:type="spellStart"/>
      <w:r w:rsidRPr="000C7957">
        <w:rPr>
          <w:rFonts w:asciiTheme="majorBidi" w:hAnsiTheme="majorBidi" w:cstheme="majorBidi"/>
          <w:b/>
          <w:bCs/>
          <w:sz w:val="24"/>
          <w:szCs w:val="24"/>
          <w:lang w:val="en"/>
        </w:rPr>
        <w:t>Aish</w:t>
      </w:r>
      <w:proofErr w:type="spellEnd"/>
      <w:r w:rsidRPr="000C7957">
        <w:rPr>
          <w:rFonts w:asciiTheme="majorBidi" w:hAnsiTheme="majorBidi" w:cstheme="majorBidi"/>
          <w:b/>
          <w:bCs/>
          <w:sz w:val="24"/>
          <w:szCs w:val="24"/>
          <w:lang w:val="en"/>
        </w:rPr>
        <w:t xml:space="preserve"> </w:t>
      </w:r>
      <w:proofErr w:type="spellStart"/>
      <w:r w:rsidRPr="000C7957">
        <w:rPr>
          <w:rFonts w:asciiTheme="majorBidi" w:hAnsiTheme="majorBidi" w:cstheme="majorBidi"/>
          <w:b/>
          <w:bCs/>
          <w:sz w:val="24"/>
          <w:szCs w:val="24"/>
          <w:lang w:val="en"/>
        </w:rPr>
        <w:t>Kodesh</w:t>
      </w:r>
      <w:proofErr w:type="spellEnd"/>
      <w:r w:rsidRPr="000C7957">
        <w:rPr>
          <w:rFonts w:asciiTheme="majorBidi" w:hAnsiTheme="majorBidi" w:cstheme="majorBidi"/>
          <w:b/>
          <w:bCs/>
          <w:sz w:val="24"/>
          <w:szCs w:val="24"/>
          <w:lang w:val="en"/>
        </w:rPr>
        <w:t xml:space="preserve"> </w:t>
      </w:r>
      <w:proofErr w:type="spellStart"/>
      <w:r w:rsidR="000C7957" w:rsidRPr="000C7957">
        <w:rPr>
          <w:rFonts w:asciiTheme="majorBidi" w:hAnsiTheme="majorBidi" w:cstheme="majorBidi"/>
          <w:b/>
          <w:bCs/>
          <w:sz w:val="24"/>
          <w:szCs w:val="24"/>
          <w:lang w:val="en"/>
        </w:rPr>
        <w:t>Parshat</w:t>
      </w:r>
      <w:proofErr w:type="spellEnd"/>
      <w:r w:rsidR="000C7957" w:rsidRPr="000C7957">
        <w:rPr>
          <w:rFonts w:asciiTheme="majorBidi" w:hAnsiTheme="majorBidi" w:cstheme="majorBidi"/>
          <w:b/>
          <w:bCs/>
          <w:sz w:val="24"/>
          <w:szCs w:val="24"/>
          <w:lang w:val="en"/>
        </w:rPr>
        <w:t xml:space="preserve"> </w:t>
      </w:r>
      <w:proofErr w:type="spellStart"/>
      <w:r w:rsidR="000C7957" w:rsidRPr="000C7957">
        <w:rPr>
          <w:rFonts w:asciiTheme="majorBidi" w:hAnsiTheme="majorBidi" w:cstheme="majorBidi"/>
          <w:b/>
          <w:bCs/>
          <w:sz w:val="24"/>
          <w:szCs w:val="24"/>
          <w:lang w:val="en"/>
        </w:rPr>
        <w:t>Hachodesh</w:t>
      </w:r>
      <w:proofErr w:type="spellEnd"/>
      <w:r w:rsidR="000C7957" w:rsidRPr="000C7957">
        <w:rPr>
          <w:rFonts w:asciiTheme="majorBidi" w:hAnsiTheme="majorBidi" w:cstheme="majorBidi"/>
          <w:b/>
          <w:bCs/>
          <w:sz w:val="24"/>
          <w:szCs w:val="24"/>
          <w:lang w:val="en"/>
        </w:rPr>
        <w:t xml:space="preserve"> 1942</w:t>
      </w:r>
    </w:p>
    <w:p w14:paraId="39EED78D" w14:textId="4FC4887B" w:rsidR="000C7957" w:rsidRPr="000C7957" w:rsidRDefault="000C7957" w:rsidP="000C7957">
      <w:pPr>
        <w:jc w:val="both"/>
        <w:rPr>
          <w:rFonts w:asciiTheme="majorBidi" w:hAnsiTheme="majorBidi" w:cstheme="majorBidi"/>
          <w:sz w:val="24"/>
          <w:szCs w:val="24"/>
          <w:rtl/>
          <w:lang w:val="en"/>
        </w:rPr>
      </w:pPr>
      <w:r>
        <w:rPr>
          <w:rFonts w:asciiTheme="majorBidi" w:hAnsiTheme="majorBidi" w:cstheme="majorBidi"/>
          <w:sz w:val="24"/>
          <w:szCs w:val="24"/>
          <w:lang w:val="en"/>
        </w:rPr>
        <w:t xml:space="preserve">But as was mentioned before He may He be blessed is in the inner chambers and crying, and someone who pushes inside and goes close to Him with Torah cries there with the Holy One Blessed Be He and learns Torah with Him. </w:t>
      </w:r>
      <w:r>
        <w:rPr>
          <w:rFonts w:asciiTheme="majorBidi" w:hAnsiTheme="majorBidi" w:cstheme="majorBidi"/>
          <w:sz w:val="24"/>
          <w:szCs w:val="24"/>
          <w:lang w:val="en"/>
        </w:rPr>
        <w:lastRenderedPageBreak/>
        <w:t xml:space="preserve">This is the difference. The crying and the pain that a person experiences by themselves can cripple them until they are incapable of doing anything. But the crying he cries with </w:t>
      </w:r>
      <w:r w:rsidRPr="000C7957">
        <w:rPr>
          <w:rFonts w:asciiTheme="majorBidi" w:hAnsiTheme="majorBidi" w:cstheme="majorBidi"/>
          <w:sz w:val="24"/>
          <w:szCs w:val="24"/>
          <w:lang w:val="en"/>
        </w:rPr>
        <w:t>the Holy One Blessed Be He</w:t>
      </w:r>
      <w:r>
        <w:rPr>
          <w:rFonts w:asciiTheme="majorBidi" w:hAnsiTheme="majorBidi" w:cstheme="majorBidi"/>
          <w:sz w:val="24"/>
          <w:szCs w:val="24"/>
          <w:lang w:val="en"/>
        </w:rPr>
        <w:t xml:space="preserve"> together strengthens him. He cries and is strengthened, is broken and gathers the courage to learn and serve.</w:t>
      </w:r>
    </w:p>
    <w:sectPr w:rsidR="000C7957" w:rsidRPr="000C7957" w:rsidSect="004E44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0E9"/>
    <w:multiLevelType w:val="hybridMultilevel"/>
    <w:tmpl w:val="25E40B66"/>
    <w:lvl w:ilvl="0" w:tplc="8F845E6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E64927"/>
    <w:multiLevelType w:val="hybridMultilevel"/>
    <w:tmpl w:val="47200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30"/>
    <w:rsid w:val="000C7957"/>
    <w:rsid w:val="0014706D"/>
    <w:rsid w:val="001B3FF6"/>
    <w:rsid w:val="00377865"/>
    <w:rsid w:val="00463C01"/>
    <w:rsid w:val="004E4476"/>
    <w:rsid w:val="0075682C"/>
    <w:rsid w:val="007E1A04"/>
    <w:rsid w:val="008B3113"/>
    <w:rsid w:val="008D2730"/>
    <w:rsid w:val="00A34F71"/>
    <w:rsid w:val="00A65B97"/>
    <w:rsid w:val="00B2546F"/>
    <w:rsid w:val="00DA7A23"/>
    <w:rsid w:val="00DD4D98"/>
    <w:rsid w:val="00E546E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FF5D"/>
  <w15:chartTrackingRefBased/>
  <w15:docId w15:val="{01213903-FE38-49EC-91A1-EF7C3CE0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30"/>
    <w:pPr>
      <w:ind w:left="720"/>
      <w:contextualSpacing/>
    </w:pPr>
  </w:style>
  <w:style w:type="character" w:styleId="Hyperlink">
    <w:name w:val="Hyperlink"/>
    <w:basedOn w:val="DefaultParagraphFont"/>
    <w:uiPriority w:val="99"/>
    <w:unhideWhenUsed/>
    <w:rsid w:val="004E4476"/>
    <w:rPr>
      <w:color w:val="0563C1" w:themeColor="hyperlink"/>
      <w:u w:val="single"/>
    </w:rPr>
  </w:style>
  <w:style w:type="character" w:styleId="UnresolvedMention">
    <w:name w:val="Unresolved Mention"/>
    <w:basedOn w:val="DefaultParagraphFont"/>
    <w:uiPriority w:val="99"/>
    <w:semiHidden/>
    <w:unhideWhenUsed/>
    <w:rsid w:val="004E4476"/>
    <w:rPr>
      <w:color w:val="605E5C"/>
      <w:shd w:val="clear" w:color="auto" w:fill="E1DFDD"/>
    </w:rPr>
  </w:style>
  <w:style w:type="paragraph" w:customStyle="1" w:styleId="en">
    <w:name w:val="en"/>
    <w:basedOn w:val="Normal"/>
    <w:rsid w:val="003778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196">
      <w:bodyDiv w:val="1"/>
      <w:marLeft w:val="0"/>
      <w:marRight w:val="0"/>
      <w:marTop w:val="0"/>
      <w:marBottom w:val="0"/>
      <w:divBdr>
        <w:top w:val="none" w:sz="0" w:space="0" w:color="auto"/>
        <w:left w:val="none" w:sz="0" w:space="0" w:color="auto"/>
        <w:bottom w:val="none" w:sz="0" w:space="0" w:color="auto"/>
        <w:right w:val="none" w:sz="0" w:space="0" w:color="auto"/>
      </w:divBdr>
      <w:divsChild>
        <w:div w:id="672033712">
          <w:marLeft w:val="0"/>
          <w:marRight w:val="0"/>
          <w:marTop w:val="0"/>
          <w:marBottom w:val="0"/>
          <w:divBdr>
            <w:top w:val="none" w:sz="0" w:space="0" w:color="auto"/>
            <w:left w:val="none" w:sz="0" w:space="0" w:color="auto"/>
            <w:bottom w:val="none" w:sz="0" w:space="0" w:color="auto"/>
            <w:right w:val="none" w:sz="0" w:space="0" w:color="auto"/>
          </w:divBdr>
        </w:div>
        <w:div w:id="1580284599">
          <w:marLeft w:val="0"/>
          <w:marRight w:val="0"/>
          <w:marTop w:val="0"/>
          <w:marBottom w:val="0"/>
          <w:divBdr>
            <w:top w:val="none" w:sz="0" w:space="0" w:color="auto"/>
            <w:left w:val="none" w:sz="0" w:space="0" w:color="auto"/>
            <w:bottom w:val="none" w:sz="0" w:space="0" w:color="auto"/>
            <w:right w:val="none" w:sz="0" w:space="0" w:color="auto"/>
          </w:divBdr>
        </w:div>
      </w:divsChild>
    </w:div>
    <w:div w:id="176652111">
      <w:bodyDiv w:val="1"/>
      <w:marLeft w:val="0"/>
      <w:marRight w:val="0"/>
      <w:marTop w:val="0"/>
      <w:marBottom w:val="0"/>
      <w:divBdr>
        <w:top w:val="none" w:sz="0" w:space="0" w:color="auto"/>
        <w:left w:val="none" w:sz="0" w:space="0" w:color="auto"/>
        <w:bottom w:val="none" w:sz="0" w:space="0" w:color="auto"/>
        <w:right w:val="none" w:sz="0" w:space="0" w:color="auto"/>
      </w:divBdr>
      <w:divsChild>
        <w:div w:id="538856505">
          <w:marLeft w:val="0"/>
          <w:marRight w:val="0"/>
          <w:marTop w:val="0"/>
          <w:marBottom w:val="0"/>
          <w:divBdr>
            <w:top w:val="none" w:sz="0" w:space="0" w:color="auto"/>
            <w:left w:val="none" w:sz="0" w:space="0" w:color="auto"/>
            <w:bottom w:val="none" w:sz="0" w:space="0" w:color="auto"/>
            <w:right w:val="none" w:sz="0" w:space="0" w:color="auto"/>
          </w:divBdr>
        </w:div>
        <w:div w:id="1327590735">
          <w:marLeft w:val="0"/>
          <w:marRight w:val="0"/>
          <w:marTop w:val="0"/>
          <w:marBottom w:val="0"/>
          <w:divBdr>
            <w:top w:val="none" w:sz="0" w:space="0" w:color="auto"/>
            <w:left w:val="none" w:sz="0" w:space="0" w:color="auto"/>
            <w:bottom w:val="none" w:sz="0" w:space="0" w:color="auto"/>
            <w:right w:val="none" w:sz="0" w:space="0" w:color="auto"/>
          </w:divBdr>
        </w:div>
      </w:divsChild>
    </w:div>
    <w:div w:id="621575721">
      <w:bodyDiv w:val="1"/>
      <w:marLeft w:val="0"/>
      <w:marRight w:val="0"/>
      <w:marTop w:val="0"/>
      <w:marBottom w:val="0"/>
      <w:divBdr>
        <w:top w:val="none" w:sz="0" w:space="0" w:color="auto"/>
        <w:left w:val="none" w:sz="0" w:space="0" w:color="auto"/>
        <w:bottom w:val="none" w:sz="0" w:space="0" w:color="auto"/>
        <w:right w:val="none" w:sz="0" w:space="0" w:color="auto"/>
      </w:divBdr>
      <w:divsChild>
        <w:div w:id="850678411">
          <w:marLeft w:val="0"/>
          <w:marRight w:val="0"/>
          <w:marTop w:val="0"/>
          <w:marBottom w:val="0"/>
          <w:divBdr>
            <w:top w:val="none" w:sz="0" w:space="0" w:color="auto"/>
            <w:left w:val="none" w:sz="0" w:space="0" w:color="auto"/>
            <w:bottom w:val="none" w:sz="0" w:space="0" w:color="auto"/>
            <w:right w:val="none" w:sz="0" w:space="0" w:color="auto"/>
          </w:divBdr>
        </w:div>
        <w:div w:id="1266500564">
          <w:marLeft w:val="0"/>
          <w:marRight w:val="0"/>
          <w:marTop w:val="0"/>
          <w:marBottom w:val="0"/>
          <w:divBdr>
            <w:top w:val="none" w:sz="0" w:space="0" w:color="auto"/>
            <w:left w:val="none" w:sz="0" w:space="0" w:color="auto"/>
            <w:bottom w:val="none" w:sz="0" w:space="0" w:color="auto"/>
            <w:right w:val="none" w:sz="0" w:space="0" w:color="auto"/>
          </w:divBdr>
        </w:div>
      </w:divsChild>
    </w:div>
    <w:div w:id="808086612">
      <w:bodyDiv w:val="1"/>
      <w:marLeft w:val="0"/>
      <w:marRight w:val="0"/>
      <w:marTop w:val="0"/>
      <w:marBottom w:val="0"/>
      <w:divBdr>
        <w:top w:val="none" w:sz="0" w:space="0" w:color="auto"/>
        <w:left w:val="none" w:sz="0" w:space="0" w:color="auto"/>
        <w:bottom w:val="none" w:sz="0" w:space="0" w:color="auto"/>
        <w:right w:val="none" w:sz="0" w:space="0" w:color="auto"/>
      </w:divBdr>
      <w:divsChild>
        <w:div w:id="1274021710">
          <w:marLeft w:val="0"/>
          <w:marRight w:val="0"/>
          <w:marTop w:val="0"/>
          <w:marBottom w:val="0"/>
          <w:divBdr>
            <w:top w:val="none" w:sz="0" w:space="0" w:color="auto"/>
            <w:left w:val="none" w:sz="0" w:space="0" w:color="auto"/>
            <w:bottom w:val="none" w:sz="0" w:space="0" w:color="auto"/>
            <w:right w:val="none" w:sz="0" w:space="0" w:color="auto"/>
          </w:divBdr>
        </w:div>
        <w:div w:id="1293361032">
          <w:marLeft w:val="0"/>
          <w:marRight w:val="0"/>
          <w:marTop w:val="0"/>
          <w:marBottom w:val="0"/>
          <w:divBdr>
            <w:top w:val="none" w:sz="0" w:space="0" w:color="auto"/>
            <w:left w:val="none" w:sz="0" w:space="0" w:color="auto"/>
            <w:bottom w:val="none" w:sz="0" w:space="0" w:color="auto"/>
            <w:right w:val="none" w:sz="0" w:space="0" w:color="auto"/>
          </w:divBdr>
        </w:div>
      </w:divsChild>
    </w:div>
    <w:div w:id="907616976">
      <w:bodyDiv w:val="1"/>
      <w:marLeft w:val="0"/>
      <w:marRight w:val="0"/>
      <w:marTop w:val="0"/>
      <w:marBottom w:val="0"/>
      <w:divBdr>
        <w:top w:val="none" w:sz="0" w:space="0" w:color="auto"/>
        <w:left w:val="none" w:sz="0" w:space="0" w:color="auto"/>
        <w:bottom w:val="none" w:sz="0" w:space="0" w:color="auto"/>
        <w:right w:val="none" w:sz="0" w:space="0" w:color="auto"/>
      </w:divBdr>
      <w:divsChild>
        <w:div w:id="251939856">
          <w:marLeft w:val="0"/>
          <w:marRight w:val="0"/>
          <w:marTop w:val="0"/>
          <w:marBottom w:val="0"/>
          <w:divBdr>
            <w:top w:val="none" w:sz="0" w:space="0" w:color="auto"/>
            <w:left w:val="none" w:sz="0" w:space="0" w:color="auto"/>
            <w:bottom w:val="none" w:sz="0" w:space="0" w:color="auto"/>
            <w:right w:val="none" w:sz="0" w:space="0" w:color="auto"/>
          </w:divBdr>
        </w:div>
        <w:div w:id="258754296">
          <w:marLeft w:val="0"/>
          <w:marRight w:val="0"/>
          <w:marTop w:val="0"/>
          <w:marBottom w:val="0"/>
          <w:divBdr>
            <w:top w:val="none" w:sz="0" w:space="0" w:color="auto"/>
            <w:left w:val="none" w:sz="0" w:space="0" w:color="auto"/>
            <w:bottom w:val="none" w:sz="0" w:space="0" w:color="auto"/>
            <w:right w:val="none" w:sz="0" w:space="0" w:color="auto"/>
          </w:divBdr>
        </w:div>
      </w:divsChild>
    </w:div>
    <w:div w:id="1135103376">
      <w:bodyDiv w:val="1"/>
      <w:marLeft w:val="0"/>
      <w:marRight w:val="0"/>
      <w:marTop w:val="0"/>
      <w:marBottom w:val="0"/>
      <w:divBdr>
        <w:top w:val="none" w:sz="0" w:space="0" w:color="auto"/>
        <w:left w:val="none" w:sz="0" w:space="0" w:color="auto"/>
        <w:bottom w:val="none" w:sz="0" w:space="0" w:color="auto"/>
        <w:right w:val="none" w:sz="0" w:space="0" w:color="auto"/>
      </w:divBdr>
      <w:divsChild>
        <w:div w:id="880442180">
          <w:marLeft w:val="0"/>
          <w:marRight w:val="0"/>
          <w:marTop w:val="0"/>
          <w:marBottom w:val="0"/>
          <w:divBdr>
            <w:top w:val="none" w:sz="0" w:space="0" w:color="auto"/>
            <w:left w:val="none" w:sz="0" w:space="0" w:color="auto"/>
            <w:bottom w:val="none" w:sz="0" w:space="0" w:color="auto"/>
            <w:right w:val="none" w:sz="0" w:space="0" w:color="auto"/>
          </w:divBdr>
        </w:div>
        <w:div w:id="161554684">
          <w:marLeft w:val="0"/>
          <w:marRight w:val="0"/>
          <w:marTop w:val="0"/>
          <w:marBottom w:val="0"/>
          <w:divBdr>
            <w:top w:val="none" w:sz="0" w:space="0" w:color="auto"/>
            <w:left w:val="none" w:sz="0" w:space="0" w:color="auto"/>
            <w:bottom w:val="none" w:sz="0" w:space="0" w:color="auto"/>
            <w:right w:val="none" w:sz="0" w:space="0" w:color="auto"/>
          </w:divBdr>
        </w:div>
        <w:div w:id="2083983191">
          <w:marLeft w:val="0"/>
          <w:marRight w:val="0"/>
          <w:marTop w:val="0"/>
          <w:marBottom w:val="0"/>
          <w:divBdr>
            <w:top w:val="none" w:sz="0" w:space="0" w:color="auto"/>
            <w:left w:val="none" w:sz="0" w:space="0" w:color="auto"/>
            <w:bottom w:val="none" w:sz="0" w:space="0" w:color="auto"/>
            <w:right w:val="none" w:sz="0" w:space="0" w:color="auto"/>
          </w:divBdr>
        </w:div>
        <w:div w:id="198393365">
          <w:marLeft w:val="0"/>
          <w:marRight w:val="0"/>
          <w:marTop w:val="0"/>
          <w:marBottom w:val="0"/>
          <w:divBdr>
            <w:top w:val="none" w:sz="0" w:space="0" w:color="auto"/>
            <w:left w:val="none" w:sz="0" w:space="0" w:color="auto"/>
            <w:bottom w:val="none" w:sz="0" w:space="0" w:color="auto"/>
            <w:right w:val="none" w:sz="0" w:space="0" w:color="auto"/>
          </w:divBdr>
        </w:div>
        <w:div w:id="1289164313">
          <w:marLeft w:val="0"/>
          <w:marRight w:val="0"/>
          <w:marTop w:val="0"/>
          <w:marBottom w:val="0"/>
          <w:divBdr>
            <w:top w:val="none" w:sz="0" w:space="0" w:color="auto"/>
            <w:left w:val="none" w:sz="0" w:space="0" w:color="auto"/>
            <w:bottom w:val="none" w:sz="0" w:space="0" w:color="auto"/>
            <w:right w:val="none" w:sz="0" w:space="0" w:color="auto"/>
          </w:divBdr>
        </w:div>
      </w:divsChild>
    </w:div>
    <w:div w:id="1149829159">
      <w:bodyDiv w:val="1"/>
      <w:marLeft w:val="0"/>
      <w:marRight w:val="0"/>
      <w:marTop w:val="0"/>
      <w:marBottom w:val="0"/>
      <w:divBdr>
        <w:top w:val="none" w:sz="0" w:space="0" w:color="auto"/>
        <w:left w:val="none" w:sz="0" w:space="0" w:color="auto"/>
        <w:bottom w:val="none" w:sz="0" w:space="0" w:color="auto"/>
        <w:right w:val="none" w:sz="0" w:space="0" w:color="auto"/>
      </w:divBdr>
      <w:divsChild>
        <w:div w:id="702486119">
          <w:marLeft w:val="0"/>
          <w:marRight w:val="0"/>
          <w:marTop w:val="0"/>
          <w:marBottom w:val="0"/>
          <w:divBdr>
            <w:top w:val="none" w:sz="0" w:space="0" w:color="auto"/>
            <w:left w:val="none" w:sz="0" w:space="0" w:color="auto"/>
            <w:bottom w:val="none" w:sz="0" w:space="0" w:color="auto"/>
            <w:right w:val="none" w:sz="0" w:space="0" w:color="auto"/>
          </w:divBdr>
        </w:div>
        <w:div w:id="1867673473">
          <w:marLeft w:val="0"/>
          <w:marRight w:val="0"/>
          <w:marTop w:val="0"/>
          <w:marBottom w:val="0"/>
          <w:divBdr>
            <w:top w:val="none" w:sz="0" w:space="0" w:color="auto"/>
            <w:left w:val="none" w:sz="0" w:space="0" w:color="auto"/>
            <w:bottom w:val="none" w:sz="0" w:space="0" w:color="auto"/>
            <w:right w:val="none" w:sz="0" w:space="0" w:color="auto"/>
          </w:divBdr>
        </w:div>
        <w:div w:id="1647930295">
          <w:marLeft w:val="0"/>
          <w:marRight w:val="0"/>
          <w:marTop w:val="0"/>
          <w:marBottom w:val="0"/>
          <w:divBdr>
            <w:top w:val="none" w:sz="0" w:space="0" w:color="auto"/>
            <w:left w:val="none" w:sz="0" w:space="0" w:color="auto"/>
            <w:bottom w:val="none" w:sz="0" w:space="0" w:color="auto"/>
            <w:right w:val="none" w:sz="0" w:space="0" w:color="auto"/>
          </w:divBdr>
        </w:div>
        <w:div w:id="1902252330">
          <w:marLeft w:val="0"/>
          <w:marRight w:val="0"/>
          <w:marTop w:val="0"/>
          <w:marBottom w:val="0"/>
          <w:divBdr>
            <w:top w:val="none" w:sz="0" w:space="0" w:color="auto"/>
            <w:left w:val="none" w:sz="0" w:space="0" w:color="auto"/>
            <w:bottom w:val="none" w:sz="0" w:space="0" w:color="auto"/>
            <w:right w:val="none" w:sz="0" w:space="0" w:color="auto"/>
          </w:divBdr>
        </w:div>
        <w:div w:id="218366788">
          <w:marLeft w:val="0"/>
          <w:marRight w:val="0"/>
          <w:marTop w:val="0"/>
          <w:marBottom w:val="0"/>
          <w:divBdr>
            <w:top w:val="none" w:sz="0" w:space="0" w:color="auto"/>
            <w:left w:val="none" w:sz="0" w:space="0" w:color="auto"/>
            <w:bottom w:val="none" w:sz="0" w:space="0" w:color="auto"/>
            <w:right w:val="none" w:sz="0" w:space="0" w:color="auto"/>
          </w:divBdr>
        </w:div>
      </w:divsChild>
    </w:div>
    <w:div w:id="1430660386">
      <w:bodyDiv w:val="1"/>
      <w:marLeft w:val="0"/>
      <w:marRight w:val="0"/>
      <w:marTop w:val="0"/>
      <w:marBottom w:val="0"/>
      <w:divBdr>
        <w:top w:val="none" w:sz="0" w:space="0" w:color="auto"/>
        <w:left w:val="none" w:sz="0" w:space="0" w:color="auto"/>
        <w:bottom w:val="none" w:sz="0" w:space="0" w:color="auto"/>
        <w:right w:val="none" w:sz="0" w:space="0" w:color="auto"/>
      </w:divBdr>
      <w:divsChild>
        <w:div w:id="1677614101">
          <w:marLeft w:val="0"/>
          <w:marRight w:val="0"/>
          <w:marTop w:val="0"/>
          <w:marBottom w:val="0"/>
          <w:divBdr>
            <w:top w:val="none" w:sz="0" w:space="0" w:color="auto"/>
            <w:left w:val="none" w:sz="0" w:space="0" w:color="auto"/>
            <w:bottom w:val="none" w:sz="0" w:space="0" w:color="auto"/>
            <w:right w:val="none" w:sz="0" w:space="0" w:color="auto"/>
          </w:divBdr>
        </w:div>
        <w:div w:id="923417169">
          <w:marLeft w:val="0"/>
          <w:marRight w:val="0"/>
          <w:marTop w:val="0"/>
          <w:marBottom w:val="0"/>
          <w:divBdr>
            <w:top w:val="none" w:sz="0" w:space="0" w:color="auto"/>
            <w:left w:val="none" w:sz="0" w:space="0" w:color="auto"/>
            <w:bottom w:val="none" w:sz="0" w:space="0" w:color="auto"/>
            <w:right w:val="none" w:sz="0" w:space="0" w:color="auto"/>
          </w:divBdr>
        </w:div>
      </w:divsChild>
    </w:div>
    <w:div w:id="1431469761">
      <w:bodyDiv w:val="1"/>
      <w:marLeft w:val="0"/>
      <w:marRight w:val="0"/>
      <w:marTop w:val="0"/>
      <w:marBottom w:val="0"/>
      <w:divBdr>
        <w:top w:val="none" w:sz="0" w:space="0" w:color="auto"/>
        <w:left w:val="none" w:sz="0" w:space="0" w:color="auto"/>
        <w:bottom w:val="none" w:sz="0" w:space="0" w:color="auto"/>
        <w:right w:val="none" w:sz="0" w:space="0" w:color="auto"/>
      </w:divBdr>
      <w:divsChild>
        <w:div w:id="1320116664">
          <w:marLeft w:val="0"/>
          <w:marRight w:val="0"/>
          <w:marTop w:val="0"/>
          <w:marBottom w:val="0"/>
          <w:divBdr>
            <w:top w:val="none" w:sz="0" w:space="0" w:color="auto"/>
            <w:left w:val="none" w:sz="0" w:space="0" w:color="auto"/>
            <w:bottom w:val="none" w:sz="0" w:space="0" w:color="auto"/>
            <w:right w:val="none" w:sz="0" w:space="0" w:color="auto"/>
          </w:divBdr>
        </w:div>
        <w:div w:id="1668897460">
          <w:marLeft w:val="0"/>
          <w:marRight w:val="0"/>
          <w:marTop w:val="0"/>
          <w:marBottom w:val="0"/>
          <w:divBdr>
            <w:top w:val="none" w:sz="0" w:space="0" w:color="auto"/>
            <w:left w:val="none" w:sz="0" w:space="0" w:color="auto"/>
            <w:bottom w:val="none" w:sz="0" w:space="0" w:color="auto"/>
            <w:right w:val="none" w:sz="0" w:space="0" w:color="auto"/>
          </w:divBdr>
        </w:div>
      </w:divsChild>
    </w:div>
    <w:div w:id="1489058384">
      <w:bodyDiv w:val="1"/>
      <w:marLeft w:val="0"/>
      <w:marRight w:val="0"/>
      <w:marTop w:val="0"/>
      <w:marBottom w:val="0"/>
      <w:divBdr>
        <w:top w:val="none" w:sz="0" w:space="0" w:color="auto"/>
        <w:left w:val="none" w:sz="0" w:space="0" w:color="auto"/>
        <w:bottom w:val="none" w:sz="0" w:space="0" w:color="auto"/>
        <w:right w:val="none" w:sz="0" w:space="0" w:color="auto"/>
      </w:divBdr>
      <w:divsChild>
        <w:div w:id="180894952">
          <w:marLeft w:val="0"/>
          <w:marRight w:val="0"/>
          <w:marTop w:val="0"/>
          <w:marBottom w:val="0"/>
          <w:divBdr>
            <w:top w:val="none" w:sz="0" w:space="0" w:color="auto"/>
            <w:left w:val="none" w:sz="0" w:space="0" w:color="auto"/>
            <w:bottom w:val="none" w:sz="0" w:space="0" w:color="auto"/>
            <w:right w:val="none" w:sz="0" w:space="0" w:color="auto"/>
          </w:divBdr>
        </w:div>
        <w:div w:id="480583247">
          <w:marLeft w:val="0"/>
          <w:marRight w:val="0"/>
          <w:marTop w:val="0"/>
          <w:marBottom w:val="0"/>
          <w:divBdr>
            <w:top w:val="none" w:sz="0" w:space="0" w:color="auto"/>
            <w:left w:val="none" w:sz="0" w:space="0" w:color="auto"/>
            <w:bottom w:val="none" w:sz="0" w:space="0" w:color="auto"/>
            <w:right w:val="none" w:sz="0" w:space="0" w:color="auto"/>
          </w:divBdr>
        </w:div>
        <w:div w:id="1575967447">
          <w:marLeft w:val="0"/>
          <w:marRight w:val="0"/>
          <w:marTop w:val="0"/>
          <w:marBottom w:val="0"/>
          <w:divBdr>
            <w:top w:val="none" w:sz="0" w:space="0" w:color="auto"/>
            <w:left w:val="none" w:sz="0" w:space="0" w:color="auto"/>
            <w:bottom w:val="none" w:sz="0" w:space="0" w:color="auto"/>
            <w:right w:val="none" w:sz="0" w:space="0" w:color="auto"/>
          </w:divBdr>
        </w:div>
        <w:div w:id="427044610">
          <w:marLeft w:val="0"/>
          <w:marRight w:val="0"/>
          <w:marTop w:val="0"/>
          <w:marBottom w:val="0"/>
          <w:divBdr>
            <w:top w:val="none" w:sz="0" w:space="0" w:color="auto"/>
            <w:left w:val="none" w:sz="0" w:space="0" w:color="auto"/>
            <w:bottom w:val="none" w:sz="0" w:space="0" w:color="auto"/>
            <w:right w:val="none" w:sz="0" w:space="0" w:color="auto"/>
          </w:divBdr>
        </w:div>
        <w:div w:id="1847283047">
          <w:marLeft w:val="0"/>
          <w:marRight w:val="0"/>
          <w:marTop w:val="0"/>
          <w:marBottom w:val="0"/>
          <w:divBdr>
            <w:top w:val="none" w:sz="0" w:space="0" w:color="auto"/>
            <w:left w:val="none" w:sz="0" w:space="0" w:color="auto"/>
            <w:bottom w:val="none" w:sz="0" w:space="0" w:color="auto"/>
            <w:right w:val="none" w:sz="0" w:space="0" w:color="auto"/>
          </w:divBdr>
        </w:div>
        <w:div w:id="14887544">
          <w:marLeft w:val="0"/>
          <w:marRight w:val="0"/>
          <w:marTop w:val="0"/>
          <w:marBottom w:val="0"/>
          <w:divBdr>
            <w:top w:val="none" w:sz="0" w:space="0" w:color="auto"/>
            <w:left w:val="none" w:sz="0" w:space="0" w:color="auto"/>
            <w:bottom w:val="none" w:sz="0" w:space="0" w:color="auto"/>
            <w:right w:val="none" w:sz="0" w:space="0" w:color="auto"/>
          </w:divBdr>
        </w:div>
      </w:divsChild>
    </w:div>
    <w:div w:id="1727102278">
      <w:bodyDiv w:val="1"/>
      <w:marLeft w:val="0"/>
      <w:marRight w:val="0"/>
      <w:marTop w:val="0"/>
      <w:marBottom w:val="0"/>
      <w:divBdr>
        <w:top w:val="none" w:sz="0" w:space="0" w:color="auto"/>
        <w:left w:val="none" w:sz="0" w:space="0" w:color="auto"/>
        <w:bottom w:val="none" w:sz="0" w:space="0" w:color="auto"/>
        <w:right w:val="none" w:sz="0" w:space="0" w:color="auto"/>
      </w:divBdr>
    </w:div>
    <w:div w:id="1776096881">
      <w:bodyDiv w:val="1"/>
      <w:marLeft w:val="0"/>
      <w:marRight w:val="0"/>
      <w:marTop w:val="0"/>
      <w:marBottom w:val="0"/>
      <w:divBdr>
        <w:top w:val="none" w:sz="0" w:space="0" w:color="auto"/>
        <w:left w:val="none" w:sz="0" w:space="0" w:color="auto"/>
        <w:bottom w:val="none" w:sz="0" w:space="0" w:color="auto"/>
        <w:right w:val="none" w:sz="0" w:space="0" w:color="auto"/>
      </w:divBdr>
      <w:divsChild>
        <w:div w:id="856701547">
          <w:marLeft w:val="0"/>
          <w:marRight w:val="0"/>
          <w:marTop w:val="0"/>
          <w:marBottom w:val="0"/>
          <w:divBdr>
            <w:top w:val="none" w:sz="0" w:space="0" w:color="auto"/>
            <w:left w:val="none" w:sz="0" w:space="0" w:color="auto"/>
            <w:bottom w:val="none" w:sz="0" w:space="0" w:color="auto"/>
            <w:right w:val="none" w:sz="0" w:space="0" w:color="auto"/>
          </w:divBdr>
        </w:div>
        <w:div w:id="627862565">
          <w:marLeft w:val="0"/>
          <w:marRight w:val="0"/>
          <w:marTop w:val="0"/>
          <w:marBottom w:val="0"/>
          <w:divBdr>
            <w:top w:val="none" w:sz="0" w:space="0" w:color="auto"/>
            <w:left w:val="none" w:sz="0" w:space="0" w:color="auto"/>
            <w:bottom w:val="none" w:sz="0" w:space="0" w:color="auto"/>
            <w:right w:val="none" w:sz="0" w:space="0" w:color="auto"/>
          </w:divBdr>
        </w:div>
        <w:div w:id="1905799133">
          <w:marLeft w:val="0"/>
          <w:marRight w:val="0"/>
          <w:marTop w:val="0"/>
          <w:marBottom w:val="0"/>
          <w:divBdr>
            <w:top w:val="none" w:sz="0" w:space="0" w:color="auto"/>
            <w:left w:val="none" w:sz="0" w:space="0" w:color="auto"/>
            <w:bottom w:val="none" w:sz="0" w:space="0" w:color="auto"/>
            <w:right w:val="none" w:sz="0" w:space="0" w:color="auto"/>
          </w:divBdr>
        </w:div>
        <w:div w:id="1367176755">
          <w:marLeft w:val="0"/>
          <w:marRight w:val="0"/>
          <w:marTop w:val="0"/>
          <w:marBottom w:val="0"/>
          <w:divBdr>
            <w:top w:val="none" w:sz="0" w:space="0" w:color="auto"/>
            <w:left w:val="none" w:sz="0" w:space="0" w:color="auto"/>
            <w:bottom w:val="none" w:sz="0" w:space="0" w:color="auto"/>
            <w:right w:val="none" w:sz="0" w:space="0" w:color="auto"/>
          </w:divBdr>
        </w:div>
        <w:div w:id="652173856">
          <w:marLeft w:val="0"/>
          <w:marRight w:val="0"/>
          <w:marTop w:val="0"/>
          <w:marBottom w:val="0"/>
          <w:divBdr>
            <w:top w:val="none" w:sz="0" w:space="0" w:color="auto"/>
            <w:left w:val="none" w:sz="0" w:space="0" w:color="auto"/>
            <w:bottom w:val="none" w:sz="0" w:space="0" w:color="auto"/>
            <w:right w:val="none" w:sz="0" w:space="0" w:color="auto"/>
          </w:divBdr>
        </w:div>
        <w:div w:id="67698799">
          <w:marLeft w:val="0"/>
          <w:marRight w:val="0"/>
          <w:marTop w:val="0"/>
          <w:marBottom w:val="0"/>
          <w:divBdr>
            <w:top w:val="none" w:sz="0" w:space="0" w:color="auto"/>
            <w:left w:val="none" w:sz="0" w:space="0" w:color="auto"/>
            <w:bottom w:val="none" w:sz="0" w:space="0" w:color="auto"/>
            <w:right w:val="none" w:sz="0" w:space="0" w:color="auto"/>
          </w:divBdr>
        </w:div>
        <w:div w:id="738141066">
          <w:marLeft w:val="0"/>
          <w:marRight w:val="0"/>
          <w:marTop w:val="0"/>
          <w:marBottom w:val="0"/>
          <w:divBdr>
            <w:top w:val="none" w:sz="0" w:space="0" w:color="auto"/>
            <w:left w:val="none" w:sz="0" w:space="0" w:color="auto"/>
            <w:bottom w:val="none" w:sz="0" w:space="0" w:color="auto"/>
            <w:right w:val="none" w:sz="0" w:space="0" w:color="auto"/>
          </w:divBdr>
        </w:div>
        <w:div w:id="1766488739">
          <w:marLeft w:val="0"/>
          <w:marRight w:val="0"/>
          <w:marTop w:val="0"/>
          <w:marBottom w:val="0"/>
          <w:divBdr>
            <w:top w:val="none" w:sz="0" w:space="0" w:color="auto"/>
            <w:left w:val="none" w:sz="0" w:space="0" w:color="auto"/>
            <w:bottom w:val="none" w:sz="0" w:space="0" w:color="auto"/>
            <w:right w:val="none" w:sz="0" w:space="0" w:color="auto"/>
          </w:divBdr>
        </w:div>
        <w:div w:id="1676884822">
          <w:marLeft w:val="0"/>
          <w:marRight w:val="0"/>
          <w:marTop w:val="0"/>
          <w:marBottom w:val="0"/>
          <w:divBdr>
            <w:top w:val="none" w:sz="0" w:space="0" w:color="auto"/>
            <w:left w:val="none" w:sz="0" w:space="0" w:color="auto"/>
            <w:bottom w:val="none" w:sz="0" w:space="0" w:color="auto"/>
            <w:right w:val="none" w:sz="0" w:space="0" w:color="auto"/>
          </w:divBdr>
        </w:div>
      </w:divsChild>
    </w:div>
    <w:div w:id="1872648614">
      <w:bodyDiv w:val="1"/>
      <w:marLeft w:val="0"/>
      <w:marRight w:val="0"/>
      <w:marTop w:val="0"/>
      <w:marBottom w:val="0"/>
      <w:divBdr>
        <w:top w:val="none" w:sz="0" w:space="0" w:color="auto"/>
        <w:left w:val="none" w:sz="0" w:space="0" w:color="auto"/>
        <w:bottom w:val="none" w:sz="0" w:space="0" w:color="auto"/>
        <w:right w:val="none" w:sz="0" w:space="0" w:color="auto"/>
      </w:divBdr>
      <w:divsChild>
        <w:div w:id="1013874560">
          <w:marLeft w:val="0"/>
          <w:marRight w:val="0"/>
          <w:marTop w:val="0"/>
          <w:marBottom w:val="0"/>
          <w:divBdr>
            <w:top w:val="none" w:sz="0" w:space="0" w:color="auto"/>
            <w:left w:val="none" w:sz="0" w:space="0" w:color="auto"/>
            <w:bottom w:val="none" w:sz="0" w:space="0" w:color="auto"/>
            <w:right w:val="none" w:sz="0" w:space="0" w:color="auto"/>
          </w:divBdr>
        </w:div>
        <w:div w:id="1918905513">
          <w:marLeft w:val="0"/>
          <w:marRight w:val="0"/>
          <w:marTop w:val="0"/>
          <w:marBottom w:val="0"/>
          <w:divBdr>
            <w:top w:val="none" w:sz="0" w:space="0" w:color="auto"/>
            <w:left w:val="none" w:sz="0" w:space="0" w:color="auto"/>
            <w:bottom w:val="none" w:sz="0" w:space="0" w:color="auto"/>
            <w:right w:val="none" w:sz="0" w:space="0" w:color="auto"/>
          </w:divBdr>
        </w:div>
        <w:div w:id="1986424982">
          <w:marLeft w:val="0"/>
          <w:marRight w:val="0"/>
          <w:marTop w:val="0"/>
          <w:marBottom w:val="0"/>
          <w:divBdr>
            <w:top w:val="none" w:sz="0" w:space="0" w:color="auto"/>
            <w:left w:val="none" w:sz="0" w:space="0" w:color="auto"/>
            <w:bottom w:val="none" w:sz="0" w:space="0" w:color="auto"/>
            <w:right w:val="none" w:sz="0" w:space="0" w:color="auto"/>
          </w:divBdr>
        </w:div>
        <w:div w:id="1312103185">
          <w:marLeft w:val="0"/>
          <w:marRight w:val="0"/>
          <w:marTop w:val="0"/>
          <w:marBottom w:val="0"/>
          <w:divBdr>
            <w:top w:val="none" w:sz="0" w:space="0" w:color="auto"/>
            <w:left w:val="none" w:sz="0" w:space="0" w:color="auto"/>
            <w:bottom w:val="none" w:sz="0" w:space="0" w:color="auto"/>
            <w:right w:val="none" w:sz="0" w:space="0" w:color="auto"/>
          </w:divBdr>
        </w:div>
        <w:div w:id="1855917012">
          <w:marLeft w:val="0"/>
          <w:marRight w:val="0"/>
          <w:marTop w:val="0"/>
          <w:marBottom w:val="0"/>
          <w:divBdr>
            <w:top w:val="none" w:sz="0" w:space="0" w:color="auto"/>
            <w:left w:val="none" w:sz="0" w:space="0" w:color="auto"/>
            <w:bottom w:val="none" w:sz="0" w:space="0" w:color="auto"/>
            <w:right w:val="none" w:sz="0" w:space="0" w:color="auto"/>
          </w:divBdr>
        </w:div>
        <w:div w:id="1270166290">
          <w:marLeft w:val="0"/>
          <w:marRight w:val="0"/>
          <w:marTop w:val="0"/>
          <w:marBottom w:val="0"/>
          <w:divBdr>
            <w:top w:val="none" w:sz="0" w:space="0" w:color="auto"/>
            <w:left w:val="none" w:sz="0" w:space="0" w:color="auto"/>
            <w:bottom w:val="none" w:sz="0" w:space="0" w:color="auto"/>
            <w:right w:val="none" w:sz="0" w:space="0" w:color="auto"/>
          </w:divBdr>
        </w:div>
        <w:div w:id="1302808852">
          <w:marLeft w:val="0"/>
          <w:marRight w:val="0"/>
          <w:marTop w:val="0"/>
          <w:marBottom w:val="0"/>
          <w:divBdr>
            <w:top w:val="none" w:sz="0" w:space="0" w:color="auto"/>
            <w:left w:val="none" w:sz="0" w:space="0" w:color="auto"/>
            <w:bottom w:val="none" w:sz="0" w:space="0" w:color="auto"/>
            <w:right w:val="none" w:sz="0" w:space="0" w:color="auto"/>
          </w:divBdr>
        </w:div>
        <w:div w:id="779451846">
          <w:marLeft w:val="0"/>
          <w:marRight w:val="0"/>
          <w:marTop w:val="0"/>
          <w:marBottom w:val="0"/>
          <w:divBdr>
            <w:top w:val="none" w:sz="0" w:space="0" w:color="auto"/>
            <w:left w:val="none" w:sz="0" w:space="0" w:color="auto"/>
            <w:bottom w:val="none" w:sz="0" w:space="0" w:color="auto"/>
            <w:right w:val="none" w:sz="0" w:space="0" w:color="auto"/>
          </w:divBdr>
        </w:div>
        <w:div w:id="982269519">
          <w:marLeft w:val="0"/>
          <w:marRight w:val="0"/>
          <w:marTop w:val="0"/>
          <w:marBottom w:val="0"/>
          <w:divBdr>
            <w:top w:val="none" w:sz="0" w:space="0" w:color="auto"/>
            <w:left w:val="none" w:sz="0" w:space="0" w:color="auto"/>
            <w:bottom w:val="none" w:sz="0" w:space="0" w:color="auto"/>
            <w:right w:val="none" w:sz="0" w:space="0" w:color="auto"/>
          </w:divBdr>
        </w:div>
      </w:divsChild>
    </w:div>
    <w:div w:id="2001039848">
      <w:bodyDiv w:val="1"/>
      <w:marLeft w:val="0"/>
      <w:marRight w:val="0"/>
      <w:marTop w:val="0"/>
      <w:marBottom w:val="0"/>
      <w:divBdr>
        <w:top w:val="none" w:sz="0" w:space="0" w:color="auto"/>
        <w:left w:val="none" w:sz="0" w:space="0" w:color="auto"/>
        <w:bottom w:val="none" w:sz="0" w:space="0" w:color="auto"/>
        <w:right w:val="none" w:sz="0" w:space="0" w:color="auto"/>
      </w:divBdr>
      <w:divsChild>
        <w:div w:id="1895584445">
          <w:marLeft w:val="0"/>
          <w:marRight w:val="0"/>
          <w:marTop w:val="0"/>
          <w:marBottom w:val="0"/>
          <w:divBdr>
            <w:top w:val="none" w:sz="0" w:space="0" w:color="auto"/>
            <w:left w:val="none" w:sz="0" w:space="0" w:color="auto"/>
            <w:bottom w:val="none" w:sz="0" w:space="0" w:color="auto"/>
            <w:right w:val="none" w:sz="0" w:space="0" w:color="auto"/>
          </w:divBdr>
        </w:div>
        <w:div w:id="1056900029">
          <w:marLeft w:val="0"/>
          <w:marRight w:val="0"/>
          <w:marTop w:val="0"/>
          <w:marBottom w:val="0"/>
          <w:divBdr>
            <w:top w:val="none" w:sz="0" w:space="0" w:color="auto"/>
            <w:left w:val="none" w:sz="0" w:space="0" w:color="auto"/>
            <w:bottom w:val="none" w:sz="0" w:space="0" w:color="auto"/>
            <w:right w:val="none" w:sz="0" w:space="0" w:color="auto"/>
          </w:divBdr>
        </w:div>
      </w:divsChild>
    </w:div>
    <w:div w:id="2123723544">
      <w:bodyDiv w:val="1"/>
      <w:marLeft w:val="0"/>
      <w:marRight w:val="0"/>
      <w:marTop w:val="0"/>
      <w:marBottom w:val="0"/>
      <w:divBdr>
        <w:top w:val="none" w:sz="0" w:space="0" w:color="auto"/>
        <w:left w:val="none" w:sz="0" w:space="0" w:color="auto"/>
        <w:bottom w:val="none" w:sz="0" w:space="0" w:color="auto"/>
        <w:right w:val="none" w:sz="0" w:space="0" w:color="auto"/>
      </w:divBdr>
      <w:divsChild>
        <w:div w:id="1228569584">
          <w:marLeft w:val="0"/>
          <w:marRight w:val="0"/>
          <w:marTop w:val="0"/>
          <w:marBottom w:val="0"/>
          <w:divBdr>
            <w:top w:val="none" w:sz="0" w:space="0" w:color="auto"/>
            <w:left w:val="none" w:sz="0" w:space="0" w:color="auto"/>
            <w:bottom w:val="none" w:sz="0" w:space="0" w:color="auto"/>
            <w:right w:val="none" w:sz="0" w:space="0" w:color="auto"/>
          </w:divBdr>
        </w:div>
        <w:div w:id="127424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ionalistjudaism.com/2020/04/why-did-god-send-coronavirus.html" TargetMode="Externa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dcterms:created xsi:type="dcterms:W3CDTF">2020-05-06T19:48:00Z</dcterms:created>
  <dcterms:modified xsi:type="dcterms:W3CDTF">2020-05-07T00:21:00Z</dcterms:modified>
</cp:coreProperties>
</file>